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E80A" w14:textId="77777777" w:rsidR="002D56A5" w:rsidRDefault="00B81B68">
      <w:pPr>
        <w:jc w:val="center"/>
        <w:rPr>
          <w:rFonts w:ascii="Times New Roman" w:eastAsia="楷体" w:hAnsi="Times New Roman" w:cs="Times New Roman"/>
          <w:sz w:val="52"/>
          <w:szCs w:val="52"/>
        </w:rPr>
      </w:pPr>
      <w:r>
        <w:rPr>
          <w:rFonts w:ascii="Times New Roman" w:eastAsia="楷体" w:hAnsi="Times New Roman" w:cs="Times New Roman"/>
          <w:sz w:val="52"/>
          <w:szCs w:val="52"/>
        </w:rPr>
        <w:t>简</w:t>
      </w:r>
      <w:r>
        <w:rPr>
          <w:rFonts w:ascii="Times New Roman" w:eastAsia="楷体" w:hAnsi="Times New Roman" w:cs="Times New Roman"/>
          <w:sz w:val="52"/>
          <w:szCs w:val="52"/>
        </w:rPr>
        <w:t xml:space="preserve">    </w:t>
      </w:r>
      <w:r>
        <w:rPr>
          <w:rFonts w:ascii="Times New Roman" w:eastAsia="楷体" w:hAnsi="Times New Roman" w:cs="Times New Roman"/>
          <w:sz w:val="52"/>
          <w:szCs w:val="52"/>
        </w:rPr>
        <w:t>历</w:t>
      </w:r>
    </w:p>
    <w:p w14:paraId="3531A5BE" w14:textId="77777777" w:rsidR="002D56A5" w:rsidRDefault="002D56A5">
      <w:pPr>
        <w:rPr>
          <w:rFonts w:ascii="Times New Roman" w:hAnsi="Times New Roman" w:cs="Times New Roman"/>
        </w:rPr>
      </w:pPr>
    </w:p>
    <w:p w14:paraId="4CB04942" w14:textId="77777777" w:rsidR="002D56A5" w:rsidRDefault="00B81B68">
      <w:pPr>
        <w:rPr>
          <w:rFonts w:ascii="Times New Roman" w:hAnsi="Times New Roman" w:cs="Times New Roman"/>
        </w:rPr>
      </w:pPr>
      <w:r>
        <w:rPr>
          <w:rFonts w:ascii="Times New Roman" w:hAnsi="Times New Roman" w:cs="Times New Roman"/>
          <w:b/>
          <w:noProof/>
        </w:rPr>
        <w:drawing>
          <wp:anchor distT="0" distB="0" distL="114300" distR="114300" simplePos="0" relativeHeight="251659264" behindDoc="0" locked="0" layoutInCell="1" allowOverlap="1" wp14:anchorId="0183FAAA" wp14:editId="3F33F0B3">
            <wp:simplePos x="0" y="0"/>
            <wp:positionH relativeFrom="column">
              <wp:posOffset>209550</wp:posOffset>
            </wp:positionH>
            <wp:positionV relativeFrom="paragraph">
              <wp:posOffset>139065</wp:posOffset>
            </wp:positionV>
            <wp:extent cx="1618615" cy="2343150"/>
            <wp:effectExtent l="0" t="0" r="635" b="0"/>
            <wp:wrapSquare wrapText="bothSides"/>
            <wp:docPr id="1" name="图片 1" descr="C:\Users\J\Desktop\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Desktop\12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18615" cy="2343150"/>
                    </a:xfrm>
                    <a:prstGeom prst="rect">
                      <a:avLst/>
                    </a:prstGeom>
                    <a:noFill/>
                    <a:ln>
                      <a:noFill/>
                    </a:ln>
                  </pic:spPr>
                </pic:pic>
              </a:graphicData>
            </a:graphic>
          </wp:anchor>
        </w:drawing>
      </w:r>
    </w:p>
    <w:p w14:paraId="21F73DA6" w14:textId="424055AF" w:rsidR="002D56A5" w:rsidRDefault="002D56A5">
      <w:pPr>
        <w:rPr>
          <w:rFonts w:ascii="Times New Roman" w:hAnsi="Times New Roman" w:cs="Times New Roman"/>
        </w:rPr>
      </w:pPr>
    </w:p>
    <w:p w14:paraId="3923FE28" w14:textId="77777777" w:rsidR="00B44904" w:rsidRDefault="00B44904">
      <w:pPr>
        <w:rPr>
          <w:rFonts w:ascii="Times New Roman" w:hAnsi="Times New Roman" w:cs="Times New Roman" w:hint="eastAsia"/>
        </w:rPr>
      </w:pPr>
    </w:p>
    <w:p w14:paraId="2504C686" w14:textId="77777777" w:rsidR="002D56A5" w:rsidRDefault="00B81B68">
      <w:pPr>
        <w:rPr>
          <w:rFonts w:ascii="Times New Roman" w:eastAsia="楷体" w:hAnsi="Times New Roman" w:cs="Times New Roman"/>
          <w:sz w:val="36"/>
          <w:szCs w:val="36"/>
        </w:rPr>
      </w:pPr>
      <w:r>
        <w:rPr>
          <w:rFonts w:ascii="Times New Roman" w:eastAsia="楷体" w:hAnsi="Times New Roman" w:cs="Times New Roman"/>
          <w:b/>
          <w:sz w:val="36"/>
          <w:szCs w:val="36"/>
        </w:rPr>
        <w:t>沈瑞昌</w:t>
      </w:r>
    </w:p>
    <w:p w14:paraId="4340C584" w14:textId="77777777" w:rsidR="002D56A5" w:rsidRDefault="00B81B68">
      <w:pPr>
        <w:rPr>
          <w:rFonts w:ascii="Times New Roman" w:eastAsia="仿宋" w:hAnsi="Times New Roman" w:cs="Times New Roman"/>
          <w:sz w:val="28"/>
          <w:szCs w:val="28"/>
        </w:rPr>
      </w:pPr>
      <w:r>
        <w:rPr>
          <w:rFonts w:ascii="Times New Roman" w:eastAsia="仿宋" w:hAnsi="Times New Roman" w:cs="Times New Roman"/>
          <w:sz w:val="28"/>
          <w:szCs w:val="28"/>
        </w:rPr>
        <w:t>生日：</w:t>
      </w:r>
      <w:r>
        <w:rPr>
          <w:rFonts w:ascii="Times New Roman" w:eastAsia="仿宋" w:hAnsi="Times New Roman" w:cs="Times New Roman"/>
          <w:sz w:val="28"/>
          <w:szCs w:val="28"/>
        </w:rPr>
        <w:t>1987</w:t>
      </w:r>
      <w:r>
        <w:rPr>
          <w:rFonts w:ascii="Times New Roman" w:eastAsia="仿宋" w:hAnsi="Times New Roman" w:cs="Times New Roman"/>
          <w:sz w:val="28"/>
          <w:szCs w:val="28"/>
        </w:rPr>
        <w:t>年</w:t>
      </w:r>
      <w:r>
        <w:rPr>
          <w:rFonts w:ascii="Times New Roman" w:eastAsia="仿宋" w:hAnsi="Times New Roman" w:cs="Times New Roman"/>
          <w:sz w:val="28"/>
          <w:szCs w:val="28"/>
        </w:rPr>
        <w:t>10</w:t>
      </w:r>
      <w:r>
        <w:rPr>
          <w:rFonts w:ascii="Times New Roman" w:eastAsia="仿宋" w:hAnsi="Times New Roman" w:cs="Times New Roman"/>
          <w:sz w:val="28"/>
          <w:szCs w:val="28"/>
        </w:rPr>
        <w:t>月</w:t>
      </w:r>
    </w:p>
    <w:p w14:paraId="26E633B1" w14:textId="77777777" w:rsidR="002D56A5" w:rsidRDefault="00B81B68">
      <w:pPr>
        <w:rPr>
          <w:rFonts w:ascii="Times New Roman" w:eastAsia="仿宋" w:hAnsi="Times New Roman" w:cs="Times New Roman"/>
          <w:sz w:val="28"/>
          <w:szCs w:val="28"/>
        </w:rPr>
      </w:pPr>
      <w:r>
        <w:rPr>
          <w:rFonts w:ascii="Times New Roman" w:eastAsia="仿宋" w:hAnsi="Times New Roman" w:cs="Times New Roman"/>
          <w:sz w:val="28"/>
          <w:szCs w:val="28"/>
        </w:rPr>
        <w:t>生地：江西吉安</w:t>
      </w:r>
    </w:p>
    <w:p w14:paraId="6859E5DD" w14:textId="77777777" w:rsidR="002D56A5" w:rsidRDefault="00B81B68">
      <w:pPr>
        <w:rPr>
          <w:rFonts w:ascii="Times New Roman" w:eastAsia="仿宋" w:hAnsi="Times New Roman" w:cs="Times New Roman"/>
          <w:sz w:val="28"/>
          <w:szCs w:val="28"/>
        </w:rPr>
      </w:pPr>
      <w:r>
        <w:rPr>
          <w:rFonts w:ascii="Times New Roman" w:eastAsia="仿宋" w:hAnsi="Times New Roman" w:cs="Times New Roman"/>
          <w:sz w:val="28"/>
          <w:szCs w:val="28"/>
        </w:rPr>
        <w:t>邮箱：</w:t>
      </w:r>
      <w:r>
        <w:rPr>
          <w:rFonts w:ascii="Times New Roman" w:eastAsia="仿宋" w:hAnsi="Times New Roman" w:cs="Times New Roman"/>
          <w:sz w:val="28"/>
          <w:szCs w:val="28"/>
        </w:rPr>
        <w:t xml:space="preserve">shenruichang@ncu.edu.cn </w:t>
      </w:r>
    </w:p>
    <w:p w14:paraId="793F93FF" w14:textId="521CEA7A" w:rsidR="002D56A5" w:rsidRDefault="002D56A5">
      <w:pPr>
        <w:rPr>
          <w:rFonts w:ascii="Times New Roman" w:hAnsi="Times New Roman" w:cs="Times New Roman"/>
        </w:rPr>
      </w:pPr>
    </w:p>
    <w:p w14:paraId="3A5C219D" w14:textId="77777777" w:rsidR="006C5BBC" w:rsidRPr="006C5BBC" w:rsidRDefault="006C5BBC">
      <w:pPr>
        <w:rPr>
          <w:rFonts w:ascii="Times New Roman" w:hAnsi="Times New Roman" w:cs="Times New Roman"/>
        </w:rPr>
      </w:pPr>
    </w:p>
    <w:p w14:paraId="171D8BDC" w14:textId="77777777" w:rsidR="002D56A5" w:rsidRDefault="002D56A5">
      <w:pPr>
        <w:rPr>
          <w:rFonts w:ascii="Times New Roman" w:hAnsi="Times New Roman" w:cs="Times New Roman"/>
        </w:rPr>
      </w:pPr>
    </w:p>
    <w:p w14:paraId="6E05CFCB" w14:textId="77777777" w:rsidR="002D56A5" w:rsidRDefault="002D56A5">
      <w:pPr>
        <w:rPr>
          <w:rFonts w:ascii="Times New Roman" w:eastAsia="仿宋" w:hAnsi="Times New Roman" w:cs="Times New Roman"/>
        </w:rPr>
      </w:pPr>
    </w:p>
    <w:p w14:paraId="70018206" w14:textId="77777777" w:rsidR="002D56A5" w:rsidRDefault="00B81B68" w:rsidP="007C0428">
      <w:pPr>
        <w:spacing w:beforeLines="50" w:before="156" w:afterLines="50" w:after="156" w:line="360" w:lineRule="auto"/>
        <w:rPr>
          <w:rFonts w:ascii="Times New Roman" w:eastAsia="楷体" w:hAnsi="Times New Roman" w:cs="Times New Roman"/>
          <w:b/>
          <w:sz w:val="28"/>
          <w:szCs w:val="24"/>
        </w:rPr>
      </w:pPr>
      <w:bookmarkStart w:id="0" w:name="OLE_LINK4"/>
      <w:r>
        <w:rPr>
          <w:rFonts w:ascii="Times New Roman" w:eastAsia="楷体" w:hAnsi="Times New Roman" w:cs="Times New Roman"/>
          <w:b/>
          <w:sz w:val="28"/>
          <w:szCs w:val="24"/>
        </w:rPr>
        <w:t>一、简介</w:t>
      </w:r>
    </w:p>
    <w:p w14:paraId="04E613F3" w14:textId="4E6BCFBC"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Pr>
          <w:rFonts w:ascii="Times New Roman" w:eastAsia="仿宋" w:hAnsi="Times New Roman" w:cs="Times New Roman"/>
          <w:sz w:val="24"/>
          <w:szCs w:val="24"/>
        </w:rPr>
        <w:t>沈瑞昌，理学博士，南昌大学流域生态学研究所</w:t>
      </w:r>
      <w:r w:rsidR="00EE31D7">
        <w:rPr>
          <w:rFonts w:ascii="Times New Roman" w:eastAsia="仿宋" w:hAnsi="Times New Roman" w:cs="Times New Roman" w:hint="eastAsia"/>
          <w:sz w:val="24"/>
          <w:szCs w:val="24"/>
        </w:rPr>
        <w:t>副</w:t>
      </w:r>
      <w:r>
        <w:rPr>
          <w:rFonts w:ascii="Times New Roman" w:eastAsia="仿宋" w:hAnsi="Times New Roman" w:cs="Times New Roman"/>
          <w:sz w:val="24"/>
          <w:szCs w:val="24"/>
        </w:rPr>
        <w:t>研究员</w:t>
      </w:r>
      <w:r>
        <w:rPr>
          <w:rFonts w:ascii="Times New Roman" w:eastAsia="仿宋" w:hAnsi="Times New Roman" w:cs="Times New Roman" w:hint="eastAsia"/>
          <w:sz w:val="24"/>
          <w:szCs w:val="24"/>
        </w:rPr>
        <w:t>，南昌大学赣江青年学者，</w:t>
      </w:r>
      <w:r w:rsidR="00AA2188">
        <w:rPr>
          <w:rFonts w:ascii="Times New Roman" w:eastAsia="仿宋" w:hAnsi="Times New Roman" w:cs="Times New Roman" w:hint="eastAsia"/>
          <w:sz w:val="24"/>
          <w:szCs w:val="24"/>
        </w:rPr>
        <w:t>已</w:t>
      </w:r>
      <w:r w:rsidR="00AE7850">
        <w:rPr>
          <w:rFonts w:ascii="Times New Roman" w:eastAsia="仿宋" w:hAnsi="Times New Roman" w:cs="Times New Roman" w:hint="eastAsia"/>
          <w:sz w:val="24"/>
          <w:szCs w:val="24"/>
        </w:rPr>
        <w:t>主持国家自然科学基金、江西省自然科学基金等项目</w:t>
      </w:r>
      <w:r w:rsidR="00AE7850">
        <w:rPr>
          <w:rFonts w:ascii="Times New Roman" w:eastAsia="仿宋" w:hAnsi="Times New Roman" w:cs="Times New Roman" w:hint="eastAsia"/>
          <w:sz w:val="24"/>
          <w:szCs w:val="24"/>
        </w:rPr>
        <w:t>6</w:t>
      </w:r>
      <w:r w:rsidR="00AE7850">
        <w:rPr>
          <w:rFonts w:ascii="Times New Roman" w:eastAsia="仿宋" w:hAnsi="Times New Roman" w:cs="Times New Roman" w:hint="eastAsia"/>
          <w:sz w:val="24"/>
          <w:szCs w:val="24"/>
        </w:rPr>
        <w:t>项</w:t>
      </w:r>
      <w:r w:rsidR="003374D7">
        <w:rPr>
          <w:rFonts w:ascii="Times New Roman" w:eastAsia="仿宋" w:hAnsi="Times New Roman" w:cs="Times New Roman"/>
          <w:sz w:val="24"/>
          <w:szCs w:val="24"/>
        </w:rPr>
        <w:t>，</w:t>
      </w:r>
      <w:r>
        <w:rPr>
          <w:rFonts w:ascii="Times New Roman" w:eastAsia="仿宋" w:hAnsi="Times New Roman" w:cs="Times New Roman" w:hint="eastAsia"/>
          <w:sz w:val="24"/>
          <w:szCs w:val="24"/>
        </w:rPr>
        <w:t>在</w:t>
      </w:r>
      <w:r>
        <w:rPr>
          <w:rFonts w:ascii="Times New Roman" w:eastAsia="仿宋" w:hAnsi="Times New Roman" w:cs="Times New Roman" w:hint="eastAsia"/>
          <w:sz w:val="24"/>
          <w:szCs w:val="24"/>
        </w:rPr>
        <w:t>Sc</w:t>
      </w:r>
      <w:r>
        <w:rPr>
          <w:rFonts w:ascii="Times New Roman" w:eastAsia="仿宋" w:hAnsi="Times New Roman" w:cs="Times New Roman"/>
          <w:sz w:val="24"/>
          <w:szCs w:val="24"/>
        </w:rPr>
        <w:t xml:space="preserve">ience of the </w:t>
      </w:r>
      <w:r>
        <w:rPr>
          <w:rFonts w:ascii="Times New Roman" w:eastAsia="仿宋" w:hAnsi="Times New Roman" w:cs="Times New Roman" w:hint="eastAsia"/>
          <w:sz w:val="24"/>
          <w:szCs w:val="24"/>
        </w:rPr>
        <w:t>T</w:t>
      </w:r>
      <w:r>
        <w:rPr>
          <w:rFonts w:ascii="Times New Roman" w:eastAsia="仿宋" w:hAnsi="Times New Roman" w:cs="Times New Roman"/>
          <w:sz w:val="24"/>
          <w:szCs w:val="24"/>
        </w:rPr>
        <w:t>otal Environment</w:t>
      </w:r>
      <w:r>
        <w:rPr>
          <w:rFonts w:ascii="Times New Roman" w:eastAsia="仿宋" w:hAnsi="Times New Roman" w:cs="Times New Roman" w:hint="eastAsia"/>
          <w:sz w:val="24"/>
          <w:szCs w:val="24"/>
        </w:rPr>
        <w:t>、</w:t>
      </w:r>
      <w:r>
        <w:rPr>
          <w:rFonts w:ascii="Times New Roman" w:eastAsia="仿宋" w:hAnsi="Times New Roman" w:cs="Times New Roman"/>
          <w:sz w:val="24"/>
          <w:szCs w:val="24"/>
        </w:rPr>
        <w:t>European Journal of Soil Science</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A</w:t>
      </w:r>
      <w:r>
        <w:rPr>
          <w:rFonts w:ascii="Times New Roman" w:eastAsia="仿宋" w:hAnsi="Times New Roman" w:cs="Times New Roman"/>
          <w:sz w:val="24"/>
          <w:szCs w:val="24"/>
        </w:rPr>
        <w:t>pplied Soil Ecology</w:t>
      </w:r>
      <w:r>
        <w:rPr>
          <w:rFonts w:ascii="Times New Roman" w:eastAsia="仿宋" w:hAnsi="Times New Roman" w:cs="Times New Roman" w:hint="eastAsia"/>
          <w:sz w:val="24"/>
          <w:szCs w:val="24"/>
        </w:rPr>
        <w:t>、生态学报、湖泊科学等国内外主流期刊上</w:t>
      </w:r>
      <w:r>
        <w:rPr>
          <w:rFonts w:ascii="Times New Roman" w:eastAsia="仿宋" w:hAnsi="Times New Roman" w:cs="Times New Roman"/>
          <w:sz w:val="24"/>
          <w:szCs w:val="24"/>
        </w:rPr>
        <w:t>发表学术论文</w:t>
      </w:r>
      <w:r w:rsidR="008A1A7A">
        <w:rPr>
          <w:rFonts w:ascii="Times New Roman" w:eastAsia="仿宋" w:hAnsi="Times New Roman" w:cs="Times New Roman"/>
          <w:sz w:val="24"/>
          <w:szCs w:val="24"/>
        </w:rPr>
        <w:t>3</w:t>
      </w:r>
      <w:r w:rsidR="00051482">
        <w:rPr>
          <w:rFonts w:ascii="Times New Roman" w:eastAsia="仿宋" w:hAnsi="Times New Roman" w:cs="Times New Roman"/>
          <w:sz w:val="24"/>
          <w:szCs w:val="24"/>
        </w:rPr>
        <w:t>2</w:t>
      </w:r>
      <w:r>
        <w:rPr>
          <w:rFonts w:ascii="Times New Roman" w:eastAsia="仿宋" w:hAnsi="Times New Roman" w:cs="Times New Roman"/>
          <w:sz w:val="24"/>
          <w:szCs w:val="24"/>
        </w:rPr>
        <w:t>篇，其中第一</w:t>
      </w:r>
      <w:r>
        <w:rPr>
          <w:rFonts w:ascii="Times New Roman" w:eastAsia="仿宋" w:hAnsi="Times New Roman" w:cs="Times New Roman" w:hint="eastAsia"/>
          <w:sz w:val="24"/>
          <w:szCs w:val="24"/>
        </w:rPr>
        <w:t>或通讯作者</w:t>
      </w:r>
      <w:r>
        <w:rPr>
          <w:rFonts w:ascii="Times New Roman" w:eastAsia="仿宋" w:hAnsi="Times New Roman" w:cs="Times New Roman"/>
          <w:sz w:val="24"/>
          <w:szCs w:val="24"/>
        </w:rPr>
        <w:t>论文</w:t>
      </w:r>
      <w:r>
        <w:rPr>
          <w:rFonts w:ascii="Times New Roman" w:eastAsia="仿宋" w:hAnsi="Times New Roman" w:cs="Times New Roman"/>
          <w:sz w:val="24"/>
          <w:szCs w:val="24"/>
        </w:rPr>
        <w:t>1</w:t>
      </w:r>
      <w:r w:rsidR="00051482">
        <w:rPr>
          <w:rFonts w:ascii="Times New Roman" w:eastAsia="仿宋" w:hAnsi="Times New Roman" w:cs="Times New Roman"/>
          <w:sz w:val="24"/>
          <w:szCs w:val="24"/>
        </w:rPr>
        <w:t>3</w:t>
      </w:r>
      <w:r>
        <w:rPr>
          <w:rFonts w:ascii="Times New Roman" w:eastAsia="仿宋" w:hAnsi="Times New Roman" w:cs="Times New Roman"/>
          <w:sz w:val="24"/>
          <w:szCs w:val="24"/>
        </w:rPr>
        <w:t>篇</w:t>
      </w:r>
      <w:r w:rsidR="00AE7850">
        <w:rPr>
          <w:rFonts w:ascii="Times New Roman" w:eastAsia="仿宋" w:hAnsi="Times New Roman" w:cs="Times New Roman" w:hint="eastAsia"/>
          <w:sz w:val="24"/>
          <w:szCs w:val="24"/>
        </w:rPr>
        <w:t>，</w:t>
      </w:r>
      <w:r w:rsidR="00AE7850">
        <w:rPr>
          <w:rFonts w:ascii="Times New Roman" w:eastAsia="仿宋" w:hAnsi="Times New Roman" w:cs="Times New Roman"/>
          <w:sz w:val="24"/>
          <w:szCs w:val="24"/>
        </w:rPr>
        <w:t>合作出版专（译）著</w:t>
      </w:r>
      <w:r w:rsidR="00AE7850">
        <w:rPr>
          <w:rFonts w:ascii="Times New Roman" w:eastAsia="仿宋" w:hAnsi="Times New Roman" w:cs="Times New Roman"/>
          <w:sz w:val="24"/>
          <w:szCs w:val="24"/>
        </w:rPr>
        <w:t>2</w:t>
      </w:r>
      <w:r w:rsidR="00AE7850">
        <w:rPr>
          <w:rFonts w:ascii="Times New Roman" w:eastAsia="仿宋" w:hAnsi="Times New Roman" w:cs="Times New Roman"/>
          <w:sz w:val="24"/>
          <w:szCs w:val="24"/>
        </w:rPr>
        <w:t>本</w:t>
      </w:r>
      <w:r>
        <w:rPr>
          <w:rFonts w:ascii="Times New Roman" w:eastAsia="仿宋" w:hAnsi="Times New Roman" w:cs="Times New Roman"/>
          <w:sz w:val="24"/>
          <w:szCs w:val="24"/>
        </w:rPr>
        <w:t>。</w:t>
      </w:r>
    </w:p>
    <w:p w14:paraId="0997F6D2" w14:textId="77777777" w:rsidR="002D56A5" w:rsidRPr="00051482" w:rsidRDefault="002D56A5">
      <w:pPr>
        <w:spacing w:line="360" w:lineRule="auto"/>
        <w:rPr>
          <w:rFonts w:ascii="Times New Roman" w:eastAsia="仿宋" w:hAnsi="Times New Roman" w:cs="Times New Roman"/>
          <w:sz w:val="24"/>
          <w:szCs w:val="24"/>
        </w:rPr>
      </w:pPr>
    </w:p>
    <w:bookmarkEnd w:id="0"/>
    <w:p w14:paraId="25E489D7" w14:textId="77777777" w:rsidR="002D56A5" w:rsidRDefault="00B81B68" w:rsidP="007C0428">
      <w:pPr>
        <w:spacing w:beforeLines="50" w:before="156" w:afterLines="50" w:after="156"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二、研究方向</w:t>
      </w:r>
    </w:p>
    <w:p w14:paraId="4B88D5BF" w14:textId="33D51868"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Pr>
          <w:rFonts w:ascii="Times New Roman" w:eastAsia="仿宋" w:hAnsi="Times New Roman" w:cs="Times New Roman"/>
          <w:sz w:val="24"/>
          <w:szCs w:val="24"/>
        </w:rPr>
        <w:t>全球变化背景下</w:t>
      </w:r>
      <w:r w:rsidR="007C0428">
        <w:rPr>
          <w:rFonts w:ascii="Times New Roman" w:eastAsia="仿宋" w:hAnsi="Times New Roman" w:cs="Times New Roman" w:hint="eastAsia"/>
          <w:sz w:val="24"/>
          <w:szCs w:val="24"/>
        </w:rPr>
        <w:t>鄱阳湖</w:t>
      </w:r>
      <w:r>
        <w:rPr>
          <w:rFonts w:ascii="Times New Roman" w:eastAsia="仿宋" w:hAnsi="Times New Roman" w:cs="Times New Roman" w:hint="eastAsia"/>
          <w:sz w:val="24"/>
          <w:szCs w:val="24"/>
        </w:rPr>
        <w:t>湿地</w:t>
      </w:r>
      <w:r>
        <w:rPr>
          <w:rFonts w:ascii="Times New Roman" w:eastAsia="仿宋" w:hAnsi="Times New Roman" w:cs="Times New Roman"/>
          <w:sz w:val="24"/>
          <w:szCs w:val="24"/>
        </w:rPr>
        <w:t>生态系统</w:t>
      </w:r>
      <w:r>
        <w:rPr>
          <w:rFonts w:ascii="Times New Roman" w:eastAsia="仿宋" w:hAnsi="Times New Roman" w:cs="Times New Roman" w:hint="eastAsia"/>
          <w:sz w:val="24"/>
          <w:szCs w:val="24"/>
        </w:rPr>
        <w:t>碳氮磷循环</w:t>
      </w:r>
      <w:r>
        <w:rPr>
          <w:rFonts w:ascii="Times New Roman" w:eastAsia="仿宋" w:hAnsi="Times New Roman" w:cs="Times New Roman"/>
          <w:sz w:val="24"/>
          <w:szCs w:val="24"/>
        </w:rPr>
        <w:t>过程。具体关注：（</w:t>
      </w:r>
      <w:r>
        <w:rPr>
          <w:rFonts w:ascii="Times New Roman" w:eastAsia="仿宋" w:hAnsi="Times New Roman" w:cs="Times New Roman"/>
          <w:sz w:val="24"/>
          <w:szCs w:val="24"/>
        </w:rPr>
        <w:t>1</w:t>
      </w:r>
      <w:r>
        <w:rPr>
          <w:rFonts w:ascii="Times New Roman" w:eastAsia="仿宋" w:hAnsi="Times New Roman" w:cs="Times New Roman"/>
          <w:sz w:val="24"/>
          <w:szCs w:val="24"/>
        </w:rPr>
        <w:t>）水位变化对鄱阳湖湿地</w:t>
      </w:r>
      <w:r>
        <w:rPr>
          <w:rFonts w:ascii="Times New Roman" w:eastAsia="仿宋" w:hAnsi="Times New Roman" w:cs="Times New Roman" w:hint="eastAsia"/>
          <w:sz w:val="24"/>
          <w:szCs w:val="24"/>
        </w:rPr>
        <w:t>生态系统</w:t>
      </w:r>
      <w:r>
        <w:rPr>
          <w:rFonts w:ascii="Times New Roman" w:eastAsia="仿宋" w:hAnsi="Times New Roman" w:cs="Times New Roman"/>
          <w:sz w:val="24"/>
          <w:szCs w:val="24"/>
        </w:rPr>
        <w:t>碳</w:t>
      </w:r>
      <w:r>
        <w:rPr>
          <w:rFonts w:ascii="Times New Roman" w:eastAsia="仿宋" w:hAnsi="Times New Roman" w:cs="Times New Roman" w:hint="eastAsia"/>
          <w:sz w:val="24"/>
          <w:szCs w:val="24"/>
        </w:rPr>
        <w:t>氮磷</w:t>
      </w:r>
      <w:r>
        <w:rPr>
          <w:rFonts w:ascii="Times New Roman" w:eastAsia="仿宋" w:hAnsi="Times New Roman" w:cs="Times New Roman"/>
          <w:sz w:val="24"/>
          <w:szCs w:val="24"/>
        </w:rPr>
        <w:t>循环的影响；（</w:t>
      </w:r>
      <w:r>
        <w:rPr>
          <w:rFonts w:ascii="Times New Roman" w:eastAsia="仿宋" w:hAnsi="Times New Roman" w:cs="Times New Roman"/>
          <w:sz w:val="24"/>
          <w:szCs w:val="24"/>
        </w:rPr>
        <w:t>2</w:t>
      </w:r>
      <w:r>
        <w:rPr>
          <w:rFonts w:ascii="Times New Roman" w:eastAsia="仿宋" w:hAnsi="Times New Roman" w:cs="Times New Roman"/>
          <w:sz w:val="24"/>
          <w:szCs w:val="24"/>
        </w:rPr>
        <w:t>）湿地生态系统土壤微生物呼吸对全球变暖的热适应性。</w:t>
      </w:r>
    </w:p>
    <w:p w14:paraId="5B7CD5A7" w14:textId="1B4A8975" w:rsidR="002D56A5" w:rsidRDefault="002D56A5">
      <w:pPr>
        <w:spacing w:line="360" w:lineRule="auto"/>
        <w:rPr>
          <w:rFonts w:ascii="Times New Roman" w:eastAsia="仿宋" w:hAnsi="Times New Roman" w:cs="Times New Roman"/>
          <w:sz w:val="24"/>
          <w:szCs w:val="24"/>
        </w:rPr>
      </w:pPr>
    </w:p>
    <w:p w14:paraId="5F1D5CA1" w14:textId="77777777" w:rsidR="002D56A5" w:rsidRDefault="00B81B68" w:rsidP="007C0428">
      <w:pPr>
        <w:spacing w:beforeLines="50" w:before="156" w:afterLines="50" w:after="156"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三、教育经历</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37"/>
      </w:tblGrid>
      <w:tr w:rsidR="002D56A5" w14:paraId="4CFC7C8A" w14:textId="77777777" w:rsidTr="007C0428">
        <w:trPr>
          <w:trHeight w:val="1587"/>
        </w:trPr>
        <w:tc>
          <w:tcPr>
            <w:tcW w:w="3085" w:type="dxa"/>
          </w:tcPr>
          <w:p w14:paraId="04777B16"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lastRenderedPageBreak/>
              <w:t>2010</w:t>
            </w:r>
            <w:r>
              <w:rPr>
                <w:rFonts w:ascii="Times New Roman" w:eastAsia="仿宋" w:hAnsi="Times New Roman" w:cs="Times New Roman"/>
                <w:sz w:val="24"/>
                <w:szCs w:val="24"/>
              </w:rPr>
              <w:t>年</w:t>
            </w:r>
            <w:r>
              <w:rPr>
                <w:rFonts w:ascii="Times New Roman" w:eastAsia="仿宋" w:hAnsi="Times New Roman" w:cs="Times New Roman"/>
                <w:sz w:val="24"/>
                <w:szCs w:val="24"/>
              </w:rPr>
              <w:t>9</w:t>
            </w:r>
            <w:r>
              <w:rPr>
                <w:rFonts w:ascii="Times New Roman" w:eastAsia="仿宋" w:hAnsi="Times New Roman" w:cs="Times New Roman"/>
                <w:sz w:val="24"/>
                <w:szCs w:val="24"/>
              </w:rPr>
              <w:t>月至</w:t>
            </w:r>
            <w:r>
              <w:rPr>
                <w:rFonts w:ascii="Times New Roman" w:eastAsia="仿宋" w:hAnsi="Times New Roman" w:cs="Times New Roman"/>
                <w:sz w:val="24"/>
                <w:szCs w:val="24"/>
              </w:rPr>
              <w:t>2015</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w:t>
            </w:r>
          </w:p>
        </w:tc>
        <w:tc>
          <w:tcPr>
            <w:tcW w:w="5437" w:type="dxa"/>
          </w:tcPr>
          <w:p w14:paraId="76B9B25C"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中国科学院地理科学与资源研究所</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生态学；理学博士，博士论文题目：全球变化背景下土壤微生物温室气体排放温度敏感性分析；导师：徐明研究员</w:t>
            </w:r>
          </w:p>
        </w:tc>
      </w:tr>
      <w:tr w:rsidR="002D56A5" w14:paraId="435699A3" w14:textId="77777777" w:rsidTr="007C0428">
        <w:trPr>
          <w:trHeight w:val="1587"/>
        </w:trPr>
        <w:tc>
          <w:tcPr>
            <w:tcW w:w="3085" w:type="dxa"/>
          </w:tcPr>
          <w:p w14:paraId="0D42A38F"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2008</w:t>
            </w:r>
            <w:r>
              <w:rPr>
                <w:rFonts w:ascii="Times New Roman" w:eastAsia="仿宋" w:hAnsi="Times New Roman" w:cs="Times New Roman"/>
                <w:sz w:val="24"/>
                <w:szCs w:val="24"/>
              </w:rPr>
              <w:t>年</w:t>
            </w:r>
            <w:r>
              <w:rPr>
                <w:rFonts w:ascii="Times New Roman" w:eastAsia="仿宋" w:hAnsi="Times New Roman" w:cs="Times New Roman"/>
                <w:sz w:val="24"/>
                <w:szCs w:val="24"/>
              </w:rPr>
              <w:t>9</w:t>
            </w:r>
            <w:r>
              <w:rPr>
                <w:rFonts w:ascii="Times New Roman" w:eastAsia="仿宋" w:hAnsi="Times New Roman" w:cs="Times New Roman"/>
                <w:sz w:val="24"/>
                <w:szCs w:val="24"/>
              </w:rPr>
              <w:t>月至</w:t>
            </w:r>
            <w:r>
              <w:rPr>
                <w:rFonts w:ascii="Times New Roman" w:eastAsia="仿宋" w:hAnsi="Times New Roman" w:cs="Times New Roman"/>
                <w:sz w:val="24"/>
                <w:szCs w:val="24"/>
              </w:rPr>
              <w:t>2010</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w:t>
            </w:r>
          </w:p>
        </w:tc>
        <w:tc>
          <w:tcPr>
            <w:tcW w:w="5437" w:type="dxa"/>
          </w:tcPr>
          <w:p w14:paraId="50896E3A" w14:textId="02BD618E"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北京师范大学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地理学与遥感科学学院</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自然地理学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理学硕士</w:t>
            </w:r>
            <w:r w:rsidR="007C0428">
              <w:rPr>
                <w:rFonts w:ascii="Times New Roman" w:eastAsia="仿宋" w:hAnsi="Times New Roman" w:cs="Times New Roman" w:hint="eastAsia"/>
                <w:sz w:val="24"/>
                <w:szCs w:val="24"/>
              </w:rPr>
              <w:t>，硕士论文题目：黄土高原小流域次暴雨洪峰流量估算；</w:t>
            </w:r>
            <w:r>
              <w:rPr>
                <w:rFonts w:ascii="Times New Roman" w:eastAsia="仿宋" w:hAnsi="Times New Roman" w:cs="Times New Roman"/>
                <w:sz w:val="24"/>
                <w:szCs w:val="24"/>
              </w:rPr>
              <w:t>导师：张光辉教授</w:t>
            </w:r>
          </w:p>
        </w:tc>
      </w:tr>
      <w:tr w:rsidR="002D56A5" w14:paraId="27FE2B24" w14:textId="77777777" w:rsidTr="007C0428">
        <w:trPr>
          <w:trHeight w:val="737"/>
        </w:trPr>
        <w:tc>
          <w:tcPr>
            <w:tcW w:w="3085" w:type="dxa"/>
          </w:tcPr>
          <w:p w14:paraId="6C50D1A3"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2006</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月至</w:t>
            </w:r>
            <w:r>
              <w:rPr>
                <w:rFonts w:ascii="Times New Roman" w:eastAsia="仿宋" w:hAnsi="Times New Roman" w:cs="Times New Roman"/>
                <w:sz w:val="24"/>
                <w:szCs w:val="24"/>
              </w:rPr>
              <w:t>2008</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w:t>
            </w:r>
          </w:p>
        </w:tc>
        <w:tc>
          <w:tcPr>
            <w:tcW w:w="5437" w:type="dxa"/>
          </w:tcPr>
          <w:p w14:paraId="738748BB"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北京林业大学信息学院</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计算机科学与技术辅修</w:t>
            </w:r>
          </w:p>
        </w:tc>
      </w:tr>
      <w:tr w:rsidR="002D56A5" w14:paraId="2372B7B8" w14:textId="77777777" w:rsidTr="007C0428">
        <w:trPr>
          <w:trHeight w:val="1020"/>
        </w:trPr>
        <w:tc>
          <w:tcPr>
            <w:tcW w:w="3085" w:type="dxa"/>
          </w:tcPr>
          <w:p w14:paraId="5CC9CBA2"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2004</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月至</w:t>
            </w:r>
            <w:r>
              <w:rPr>
                <w:rFonts w:ascii="Times New Roman" w:eastAsia="仿宋" w:hAnsi="Times New Roman" w:cs="Times New Roman"/>
                <w:sz w:val="24"/>
                <w:szCs w:val="24"/>
              </w:rPr>
              <w:t>2008</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w:t>
            </w:r>
          </w:p>
        </w:tc>
        <w:tc>
          <w:tcPr>
            <w:tcW w:w="5437" w:type="dxa"/>
          </w:tcPr>
          <w:p w14:paraId="4495F199"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北京林业大学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水土保持学院</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资源环境与城乡规划管理</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理学学士</w:t>
            </w:r>
          </w:p>
          <w:p w14:paraId="47625C10" w14:textId="77777777" w:rsidR="002D56A5" w:rsidRDefault="002D56A5">
            <w:pPr>
              <w:spacing w:line="360" w:lineRule="auto"/>
              <w:rPr>
                <w:rFonts w:ascii="Times New Roman" w:eastAsia="仿宋" w:hAnsi="Times New Roman" w:cs="Times New Roman"/>
                <w:sz w:val="24"/>
                <w:szCs w:val="24"/>
              </w:rPr>
            </w:pPr>
          </w:p>
        </w:tc>
      </w:tr>
    </w:tbl>
    <w:p w14:paraId="02FEC286" w14:textId="77777777" w:rsidR="002D56A5" w:rsidRDefault="00B81B68" w:rsidP="007C0428">
      <w:pPr>
        <w:spacing w:beforeLines="50" w:before="156" w:afterLines="50" w:after="156"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四、工作经历</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95"/>
      </w:tblGrid>
      <w:tr w:rsidR="002D56A5" w14:paraId="4F8A2C72" w14:textId="77777777">
        <w:trPr>
          <w:trHeight w:val="567"/>
        </w:trPr>
        <w:tc>
          <w:tcPr>
            <w:tcW w:w="3227" w:type="dxa"/>
          </w:tcPr>
          <w:p w14:paraId="02793665" w14:textId="1FC33687" w:rsidR="002D56A5" w:rsidRDefault="004D47E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021</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月至今</w:t>
            </w:r>
          </w:p>
        </w:tc>
        <w:tc>
          <w:tcPr>
            <w:tcW w:w="5295" w:type="dxa"/>
          </w:tcPr>
          <w:p w14:paraId="7F287E82" w14:textId="3DFFCEB0" w:rsidR="002D56A5" w:rsidRDefault="004D47E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南昌大学生命科学研究院流域生态学研究所</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副</w:t>
            </w:r>
            <w:r>
              <w:rPr>
                <w:rFonts w:ascii="Times New Roman" w:eastAsia="仿宋" w:hAnsi="Times New Roman" w:cs="Times New Roman"/>
                <w:sz w:val="24"/>
                <w:szCs w:val="24"/>
              </w:rPr>
              <w:t>研究员</w:t>
            </w:r>
          </w:p>
        </w:tc>
      </w:tr>
      <w:tr w:rsidR="008A116D" w14:paraId="10834E8B" w14:textId="77777777">
        <w:trPr>
          <w:trHeight w:val="567"/>
        </w:trPr>
        <w:tc>
          <w:tcPr>
            <w:tcW w:w="3227" w:type="dxa"/>
          </w:tcPr>
          <w:p w14:paraId="54C92A93" w14:textId="4B4DA89A" w:rsidR="008A116D" w:rsidRDefault="008A116D" w:rsidP="008A116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2016</w:t>
            </w:r>
            <w:r>
              <w:rPr>
                <w:rFonts w:ascii="Times New Roman" w:eastAsia="仿宋" w:hAnsi="Times New Roman" w:cs="Times New Roman"/>
                <w:sz w:val="24"/>
                <w:szCs w:val="24"/>
              </w:rPr>
              <w:t>年</w:t>
            </w:r>
            <w:r>
              <w:rPr>
                <w:rFonts w:ascii="Times New Roman" w:eastAsia="仿宋" w:hAnsi="Times New Roman" w:cs="Times New Roman"/>
                <w:sz w:val="24"/>
                <w:szCs w:val="24"/>
              </w:rPr>
              <w:t>6</w:t>
            </w:r>
            <w:r>
              <w:rPr>
                <w:rFonts w:ascii="Times New Roman" w:eastAsia="仿宋" w:hAnsi="Times New Roman" w:cs="Times New Roman"/>
                <w:sz w:val="24"/>
                <w:szCs w:val="24"/>
              </w:rPr>
              <w:t>月至</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019</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月</w:t>
            </w:r>
          </w:p>
        </w:tc>
        <w:tc>
          <w:tcPr>
            <w:tcW w:w="5295" w:type="dxa"/>
          </w:tcPr>
          <w:p w14:paraId="447325F0" w14:textId="7D4A04C4" w:rsidR="008A116D" w:rsidRDefault="008A116D" w:rsidP="008A116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复旦大学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生态学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博士后，合作导师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陈家宽教授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方长明教授</w:t>
            </w:r>
          </w:p>
        </w:tc>
      </w:tr>
      <w:tr w:rsidR="008A116D" w14:paraId="742E2F70" w14:textId="77777777">
        <w:trPr>
          <w:trHeight w:val="567"/>
        </w:trPr>
        <w:tc>
          <w:tcPr>
            <w:tcW w:w="3227" w:type="dxa"/>
          </w:tcPr>
          <w:p w14:paraId="14463D3C" w14:textId="10EE6355" w:rsidR="008A116D" w:rsidRPr="008A116D" w:rsidRDefault="008A116D" w:rsidP="008A116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2015</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月至</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021</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月</w:t>
            </w:r>
          </w:p>
        </w:tc>
        <w:tc>
          <w:tcPr>
            <w:tcW w:w="5295" w:type="dxa"/>
          </w:tcPr>
          <w:p w14:paraId="65A7DF4B" w14:textId="24656543" w:rsidR="008A116D" w:rsidRDefault="008A116D" w:rsidP="008A116D">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南昌大学生命科学研究院流域生态学研究所</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助理研究员</w:t>
            </w:r>
          </w:p>
        </w:tc>
      </w:tr>
    </w:tbl>
    <w:p w14:paraId="3F9F76E4" w14:textId="77777777" w:rsidR="002D56A5" w:rsidRDefault="002D56A5">
      <w:pPr>
        <w:spacing w:line="360" w:lineRule="auto"/>
        <w:rPr>
          <w:rFonts w:ascii="Times New Roman" w:eastAsia="仿宋" w:hAnsi="Times New Roman" w:cs="Times New Roman"/>
          <w:sz w:val="24"/>
          <w:szCs w:val="24"/>
        </w:rPr>
      </w:pPr>
    </w:p>
    <w:p w14:paraId="63A0E523" w14:textId="77777777" w:rsidR="002D56A5" w:rsidRDefault="00B81B68" w:rsidP="007C0428">
      <w:pPr>
        <w:spacing w:beforeLines="50" w:before="156" w:afterLines="50" w:after="156"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五、教学工作</w:t>
      </w:r>
    </w:p>
    <w:p w14:paraId="56159E32" w14:textId="42E737B5" w:rsidR="00A73AF7"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sidR="00A73AF7">
        <w:rPr>
          <w:rFonts w:ascii="Times New Roman" w:eastAsia="仿宋" w:hAnsi="Times New Roman" w:cs="Times New Roman" w:hint="eastAsia"/>
          <w:sz w:val="24"/>
          <w:szCs w:val="24"/>
        </w:rPr>
        <w:t>参与讲授南昌大学生态学本科专业核心主干课程《环境</w:t>
      </w:r>
      <w:r w:rsidR="00E20E41">
        <w:rPr>
          <w:rFonts w:ascii="Times New Roman" w:eastAsia="仿宋" w:hAnsi="Times New Roman" w:cs="Times New Roman" w:hint="eastAsia"/>
          <w:sz w:val="24"/>
          <w:szCs w:val="24"/>
        </w:rPr>
        <w:t>科</w:t>
      </w:r>
      <w:r w:rsidR="00A73AF7">
        <w:rPr>
          <w:rFonts w:ascii="Times New Roman" w:eastAsia="仿宋" w:hAnsi="Times New Roman" w:cs="Times New Roman" w:hint="eastAsia"/>
          <w:sz w:val="24"/>
          <w:szCs w:val="24"/>
        </w:rPr>
        <w:t>学概论》</w:t>
      </w:r>
    </w:p>
    <w:p w14:paraId="2E836787" w14:textId="30B976F7" w:rsidR="002D56A5" w:rsidRDefault="00B81B68" w:rsidP="00A73AF7">
      <w:pPr>
        <w:spacing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指导南昌大学本科生创新学分科研训练项目</w:t>
      </w:r>
    </w:p>
    <w:p w14:paraId="02276A88"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Pr>
          <w:rFonts w:ascii="Times New Roman" w:eastAsia="仿宋" w:hAnsi="Times New Roman" w:cs="Times New Roman"/>
          <w:sz w:val="24"/>
          <w:szCs w:val="24"/>
        </w:rPr>
        <w:t>指导南昌大学本科生参加全国大学生生命科学竞赛</w:t>
      </w:r>
    </w:p>
    <w:p w14:paraId="3D2E97A2" w14:textId="77777777"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Pr>
          <w:rFonts w:ascii="Times New Roman" w:eastAsia="仿宋" w:hAnsi="Times New Roman" w:cs="Times New Roman"/>
          <w:sz w:val="24"/>
          <w:szCs w:val="24"/>
        </w:rPr>
        <w:t>指导南昌大学本科毕业论文</w:t>
      </w:r>
    </w:p>
    <w:p w14:paraId="3F7BEC7C" w14:textId="77777777" w:rsidR="002D56A5" w:rsidRDefault="002D56A5">
      <w:pPr>
        <w:spacing w:line="360" w:lineRule="auto"/>
        <w:rPr>
          <w:rFonts w:ascii="Times New Roman" w:eastAsia="仿宋" w:hAnsi="Times New Roman" w:cs="Times New Roman"/>
          <w:sz w:val="24"/>
          <w:szCs w:val="24"/>
        </w:rPr>
      </w:pPr>
    </w:p>
    <w:p w14:paraId="102C183B" w14:textId="77777777" w:rsidR="002D56A5" w:rsidRDefault="00B81B68">
      <w:pPr>
        <w:spacing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六、科研项目</w:t>
      </w:r>
      <w:bookmarkStart w:id="1" w:name="OLE_LINK1"/>
      <w:bookmarkStart w:id="2" w:name="OLE_LINK5"/>
    </w:p>
    <w:p w14:paraId="06AA5858" w14:textId="4462B1F0"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bookmarkStart w:id="3" w:name="OLE_LINK26"/>
      <w:r>
        <w:rPr>
          <w:rFonts w:ascii="Times New Roman" w:eastAsia="仿宋" w:hAnsi="Times New Roman" w:cs="Times New Roman"/>
          <w:b/>
          <w:sz w:val="24"/>
          <w:szCs w:val="24"/>
        </w:rPr>
        <w:t>国家自然科学基金委</w:t>
      </w:r>
      <w:r>
        <w:rPr>
          <w:rFonts w:ascii="Times New Roman" w:eastAsia="仿宋" w:hAnsi="Times New Roman" w:cs="Times New Roman" w:hint="eastAsia"/>
          <w:b/>
          <w:sz w:val="24"/>
          <w:szCs w:val="24"/>
        </w:rPr>
        <w:t>地区基金</w:t>
      </w:r>
      <w:r>
        <w:rPr>
          <w:rFonts w:ascii="Times New Roman" w:eastAsia="仿宋" w:hAnsi="Times New Roman" w:cs="Times New Roman"/>
          <w:b/>
          <w:sz w:val="24"/>
          <w:szCs w:val="24"/>
        </w:rPr>
        <w:t>项目</w:t>
      </w:r>
      <w:r>
        <w:rPr>
          <w:rFonts w:ascii="仿宋" w:eastAsia="仿宋" w:hAnsi="仿宋" w:cs="Times New Roman"/>
          <w:sz w:val="24"/>
          <w:szCs w:val="24"/>
        </w:rPr>
        <w:t xml:space="preserve"> “</w:t>
      </w:r>
      <w:r>
        <w:rPr>
          <w:rFonts w:ascii="仿宋" w:eastAsia="仿宋" w:hAnsi="仿宋" w:cs="Times New Roman" w:hint="eastAsia"/>
          <w:sz w:val="24"/>
          <w:szCs w:val="24"/>
        </w:rPr>
        <w:t>鄱阳湖湿地季节性淹水对土壤有机碳分解的温度敏感性的影响和机制</w:t>
      </w:r>
      <w:r>
        <w:rPr>
          <w:rFonts w:ascii="仿宋" w:eastAsia="仿宋" w:hAnsi="仿宋" w:cs="Times New Roman"/>
          <w:sz w:val="24"/>
          <w:szCs w:val="24"/>
        </w:rPr>
        <w:t>”</w:t>
      </w:r>
      <w:r>
        <w:rPr>
          <w:rFonts w:ascii="Times New Roman" w:eastAsia="仿宋" w:hAnsi="Times New Roman" w:cs="Times New Roman"/>
          <w:sz w:val="24"/>
          <w:szCs w:val="24"/>
        </w:rPr>
        <w:t>（</w:t>
      </w:r>
      <w:bookmarkStart w:id="4" w:name="_Hlk82703391"/>
      <w:r>
        <w:rPr>
          <w:rFonts w:ascii="Times New Roman" w:eastAsia="仿宋" w:hAnsi="Times New Roman" w:cs="Times New Roman"/>
          <w:sz w:val="24"/>
          <w:szCs w:val="24"/>
        </w:rPr>
        <w:t>32160308</w:t>
      </w:r>
      <w:bookmarkEnd w:id="4"/>
      <w:r>
        <w:rPr>
          <w:rFonts w:ascii="Times New Roman" w:eastAsia="仿宋" w:hAnsi="Times New Roman" w:cs="Times New Roman"/>
          <w:sz w:val="24"/>
          <w:szCs w:val="24"/>
        </w:rPr>
        <w:t>），</w:t>
      </w:r>
      <w:r>
        <w:rPr>
          <w:rFonts w:ascii="Times New Roman" w:eastAsia="仿宋" w:hAnsi="Times New Roman" w:cs="Times New Roman"/>
          <w:sz w:val="24"/>
          <w:szCs w:val="24"/>
        </w:rPr>
        <w:t>35</w:t>
      </w:r>
      <w:r>
        <w:rPr>
          <w:rFonts w:ascii="Times New Roman" w:eastAsia="仿宋" w:hAnsi="Times New Roman" w:cs="Times New Roman"/>
          <w:sz w:val="24"/>
          <w:szCs w:val="24"/>
        </w:rPr>
        <w:t>万，主持人，</w:t>
      </w:r>
      <w:r>
        <w:rPr>
          <w:rFonts w:ascii="Times New Roman" w:eastAsia="仿宋" w:hAnsi="Times New Roman" w:cs="Times New Roman"/>
          <w:sz w:val="24"/>
          <w:szCs w:val="24"/>
        </w:rPr>
        <w:t>2022</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-2025</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w:t>
      </w:r>
    </w:p>
    <w:p w14:paraId="500BD154" w14:textId="77777777"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r>
        <w:rPr>
          <w:rFonts w:ascii="Times New Roman" w:eastAsia="仿宋" w:hAnsi="Times New Roman" w:cs="Times New Roman"/>
          <w:b/>
          <w:sz w:val="24"/>
          <w:szCs w:val="24"/>
        </w:rPr>
        <w:t>中国博士后基金面上项目</w:t>
      </w:r>
      <w:bookmarkEnd w:id="3"/>
      <w:r>
        <w:rPr>
          <w:rFonts w:ascii="Times New Roman" w:eastAsia="仿宋" w:hAnsi="Times New Roman" w:cs="Times New Roman"/>
          <w:sz w:val="24"/>
          <w:szCs w:val="24"/>
        </w:rPr>
        <w:t>（一等）</w:t>
      </w:r>
      <w:r>
        <w:rPr>
          <w:rFonts w:ascii="仿宋" w:eastAsia="仿宋" w:hAnsi="仿宋" w:cs="Times New Roman"/>
          <w:sz w:val="24"/>
          <w:szCs w:val="24"/>
        </w:rPr>
        <w:t>“</w:t>
      </w:r>
      <w:bookmarkStart w:id="5" w:name="OLE_LINK25"/>
      <w:r>
        <w:rPr>
          <w:rFonts w:ascii="仿宋" w:eastAsia="仿宋" w:hAnsi="仿宋" w:cs="Times New Roman"/>
          <w:sz w:val="24"/>
          <w:szCs w:val="24"/>
        </w:rPr>
        <w:t>不同升温幅度下湿地土壤微生物呼吸的热适应性规律</w:t>
      </w:r>
      <w:bookmarkEnd w:id="5"/>
      <w:r>
        <w:rPr>
          <w:rFonts w:ascii="仿宋" w:eastAsia="仿宋" w:hAnsi="仿宋"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2017M620129</w:t>
      </w:r>
      <w:r>
        <w:rPr>
          <w:rFonts w:ascii="Times New Roman" w:eastAsia="仿宋" w:hAnsi="Times New Roman" w:cs="Times New Roman"/>
          <w:sz w:val="24"/>
          <w:szCs w:val="24"/>
        </w:rPr>
        <w:t>），</w:t>
      </w:r>
      <w:r>
        <w:rPr>
          <w:rFonts w:ascii="Times New Roman" w:eastAsia="仿宋" w:hAnsi="Times New Roman" w:cs="Times New Roman"/>
          <w:sz w:val="24"/>
          <w:szCs w:val="24"/>
        </w:rPr>
        <w:t>8</w:t>
      </w:r>
      <w:r>
        <w:rPr>
          <w:rFonts w:ascii="Times New Roman" w:eastAsia="仿宋" w:hAnsi="Times New Roman" w:cs="Times New Roman"/>
          <w:sz w:val="24"/>
          <w:szCs w:val="24"/>
        </w:rPr>
        <w:t>万，主持人，</w:t>
      </w:r>
      <w:r>
        <w:rPr>
          <w:rFonts w:ascii="Times New Roman" w:eastAsia="仿宋" w:hAnsi="Times New Roman" w:cs="Times New Roman"/>
          <w:sz w:val="24"/>
          <w:szCs w:val="24"/>
        </w:rPr>
        <w:t>2018</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-2019</w:t>
      </w:r>
      <w:r>
        <w:rPr>
          <w:rFonts w:ascii="Times New Roman" w:eastAsia="仿宋" w:hAnsi="Times New Roman" w:cs="Times New Roman" w:hint="eastAsia"/>
          <w:sz w:val="24"/>
          <w:szCs w:val="24"/>
        </w:rPr>
        <w:t>.3</w:t>
      </w:r>
      <w:r>
        <w:rPr>
          <w:rFonts w:ascii="Times New Roman" w:eastAsia="仿宋" w:hAnsi="Times New Roman" w:cs="Times New Roman"/>
          <w:sz w:val="24"/>
          <w:szCs w:val="24"/>
        </w:rPr>
        <w:t>；</w:t>
      </w:r>
    </w:p>
    <w:p w14:paraId="706A678B" w14:textId="67E0F63F"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bookmarkStart w:id="6" w:name="OLE_LINK19"/>
      <w:r>
        <w:rPr>
          <w:rFonts w:ascii="Times New Roman" w:eastAsia="仿宋" w:hAnsi="Times New Roman" w:cs="Times New Roman"/>
          <w:b/>
          <w:sz w:val="24"/>
          <w:szCs w:val="24"/>
        </w:rPr>
        <w:t>GEF</w:t>
      </w:r>
      <w:bookmarkEnd w:id="6"/>
      <w:r>
        <w:rPr>
          <w:rFonts w:ascii="Times New Roman" w:eastAsia="仿宋" w:hAnsi="Times New Roman" w:cs="Times New Roman"/>
          <w:b/>
          <w:sz w:val="24"/>
          <w:szCs w:val="24"/>
        </w:rPr>
        <w:t>国际合作项目</w:t>
      </w:r>
      <w:r>
        <w:rPr>
          <w:rFonts w:ascii="仿宋" w:eastAsia="仿宋" w:hAnsi="仿宋" w:cs="Times New Roman"/>
          <w:sz w:val="24"/>
          <w:szCs w:val="24"/>
        </w:rPr>
        <w:t xml:space="preserve"> “</w:t>
      </w:r>
      <w:bookmarkStart w:id="7" w:name="OLE_LINK11"/>
      <w:bookmarkStart w:id="8" w:name="OLE_LINK12"/>
      <w:r>
        <w:rPr>
          <w:rFonts w:ascii="仿宋" w:eastAsia="仿宋" w:hAnsi="仿宋" w:cs="Times New Roman"/>
          <w:sz w:val="24"/>
          <w:szCs w:val="24"/>
        </w:rPr>
        <w:t>升金湖碳汇项目</w:t>
      </w:r>
      <w:bookmarkEnd w:id="7"/>
      <w:bookmarkEnd w:id="8"/>
      <w:r>
        <w:rPr>
          <w:rFonts w:ascii="仿宋" w:eastAsia="仿宋" w:hAnsi="仿宋" w:cs="Times New Roman"/>
          <w:sz w:val="24"/>
          <w:szCs w:val="24"/>
        </w:rPr>
        <w:t>”</w:t>
      </w:r>
      <w:r w:rsidR="00344569">
        <w:rPr>
          <w:rFonts w:ascii="Times New Roman" w:eastAsia="仿宋" w:hAnsi="Times New Roman" w:cs="Times New Roman" w:hint="eastAsia"/>
          <w:sz w:val="24"/>
          <w:szCs w:val="24"/>
        </w:rPr>
        <w:t>（</w:t>
      </w:r>
      <w:bookmarkStart w:id="9" w:name="_Hlk100412811"/>
      <w:r w:rsidR="002F44C2" w:rsidRPr="002F44C2">
        <w:rPr>
          <w:rFonts w:ascii="Times New Roman" w:eastAsia="仿宋" w:hAnsi="Times New Roman" w:cs="Times New Roman"/>
          <w:sz w:val="24"/>
          <w:szCs w:val="24"/>
        </w:rPr>
        <w:t>JZCG-2017085</w:t>
      </w:r>
      <w:bookmarkEnd w:id="9"/>
      <w:r w:rsidR="00344569">
        <w:rPr>
          <w:rFonts w:ascii="Times New Roman" w:eastAsia="仿宋" w:hAnsi="Times New Roman" w:cs="Times New Roman" w:hint="eastAsia"/>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20.9</w:t>
      </w:r>
      <w:r>
        <w:rPr>
          <w:rFonts w:ascii="Times New Roman" w:eastAsia="仿宋" w:hAnsi="Times New Roman" w:cs="Times New Roman"/>
          <w:sz w:val="24"/>
          <w:szCs w:val="24"/>
        </w:rPr>
        <w:t>万，主持人，</w:t>
      </w:r>
      <w:r>
        <w:rPr>
          <w:rFonts w:ascii="Times New Roman" w:eastAsia="仿宋" w:hAnsi="Times New Roman" w:cs="Times New Roman"/>
          <w:sz w:val="24"/>
          <w:szCs w:val="24"/>
        </w:rPr>
        <w:t>2017-2018</w:t>
      </w:r>
      <w:r>
        <w:rPr>
          <w:rFonts w:ascii="Times New Roman" w:eastAsia="仿宋" w:hAnsi="Times New Roman" w:cs="Times New Roman"/>
          <w:sz w:val="24"/>
          <w:szCs w:val="24"/>
        </w:rPr>
        <w:t>；</w:t>
      </w:r>
    </w:p>
    <w:p w14:paraId="3D132C25" w14:textId="77777777"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bookmarkStart w:id="10" w:name="OLE_LINK24"/>
      <w:bookmarkStart w:id="11" w:name="OLE_LINK59"/>
      <w:bookmarkStart w:id="12" w:name="OLE_LINK3"/>
      <w:bookmarkStart w:id="13" w:name="OLE_LINK2"/>
      <w:r>
        <w:rPr>
          <w:rFonts w:ascii="Times New Roman" w:eastAsia="仿宋" w:hAnsi="Times New Roman" w:cs="Times New Roman"/>
          <w:b/>
          <w:sz w:val="24"/>
          <w:szCs w:val="24"/>
        </w:rPr>
        <w:t>江西省自然科学基金青年基金</w:t>
      </w:r>
      <w:bookmarkEnd w:id="10"/>
      <w:r>
        <w:rPr>
          <w:rFonts w:ascii="Times New Roman" w:eastAsia="仿宋" w:hAnsi="Times New Roman" w:cs="Times New Roman"/>
          <w:b/>
          <w:sz w:val="24"/>
          <w:szCs w:val="24"/>
        </w:rPr>
        <w:t>项目</w:t>
      </w:r>
      <w:bookmarkEnd w:id="11"/>
      <w:r>
        <w:rPr>
          <w:rFonts w:ascii="仿宋" w:eastAsia="仿宋" w:hAnsi="仿宋" w:cs="Times New Roman"/>
          <w:sz w:val="24"/>
          <w:szCs w:val="24"/>
        </w:rPr>
        <w:t>“</w:t>
      </w:r>
      <w:bookmarkStart w:id="14" w:name="OLE_LINK23"/>
      <w:r>
        <w:rPr>
          <w:rFonts w:ascii="仿宋" w:eastAsia="仿宋" w:hAnsi="仿宋" w:cs="Times New Roman"/>
          <w:sz w:val="24"/>
          <w:szCs w:val="24"/>
        </w:rPr>
        <w:t>鄱阳湖洲滩湿地土壤异养呼吸温度敏感性及其微生物多样性机制</w:t>
      </w:r>
      <w:bookmarkEnd w:id="14"/>
      <w:r>
        <w:rPr>
          <w:rFonts w:ascii="仿宋" w:eastAsia="仿宋" w:hAnsi="仿宋" w:cs="Times New Roman"/>
          <w:sz w:val="24"/>
          <w:szCs w:val="24"/>
        </w:rPr>
        <w:t>”</w:t>
      </w:r>
      <w:r>
        <w:rPr>
          <w:rFonts w:ascii="Times New Roman" w:eastAsia="仿宋" w:hAnsi="Times New Roman" w:cs="Times New Roman"/>
          <w:sz w:val="24"/>
          <w:szCs w:val="24"/>
        </w:rPr>
        <w:t>（</w:t>
      </w:r>
      <w:bookmarkStart w:id="15" w:name="OLE_LINK58"/>
      <w:r>
        <w:rPr>
          <w:rFonts w:ascii="Times New Roman" w:eastAsia="仿宋" w:hAnsi="Times New Roman" w:cs="Times New Roman"/>
          <w:sz w:val="24"/>
          <w:szCs w:val="24"/>
        </w:rPr>
        <w:t>20171BAB214008</w:t>
      </w:r>
      <w:bookmarkEnd w:id="15"/>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万，主持人，</w:t>
      </w:r>
      <w:r>
        <w:rPr>
          <w:rFonts w:ascii="Times New Roman" w:eastAsia="仿宋" w:hAnsi="Times New Roman" w:cs="Times New Roman"/>
          <w:sz w:val="24"/>
          <w:szCs w:val="24"/>
        </w:rPr>
        <w:t>2018</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-2020</w:t>
      </w:r>
      <w:bookmarkEnd w:id="12"/>
      <w:bookmarkEnd w:id="13"/>
      <w:r>
        <w:rPr>
          <w:rFonts w:ascii="Times New Roman" w:eastAsia="仿宋" w:hAnsi="Times New Roman" w:cs="Times New Roman" w:hint="eastAsia"/>
          <w:sz w:val="24"/>
          <w:szCs w:val="24"/>
        </w:rPr>
        <w:t>.6</w:t>
      </w:r>
      <w:r>
        <w:rPr>
          <w:rFonts w:ascii="Times New Roman" w:eastAsia="仿宋" w:hAnsi="Times New Roman" w:cs="Times New Roman"/>
          <w:sz w:val="24"/>
          <w:szCs w:val="24"/>
        </w:rPr>
        <w:t>；</w:t>
      </w:r>
    </w:p>
    <w:p w14:paraId="2391499B" w14:textId="77777777"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bookmarkStart w:id="16" w:name="OLE_LINK22"/>
      <w:r>
        <w:rPr>
          <w:rFonts w:ascii="Times New Roman" w:eastAsia="仿宋" w:hAnsi="Times New Roman" w:cs="Times New Roman"/>
          <w:b/>
          <w:sz w:val="24"/>
          <w:szCs w:val="24"/>
        </w:rPr>
        <w:t>国家自然科学基金委青年基金项目</w:t>
      </w:r>
      <w:bookmarkEnd w:id="16"/>
      <w:r>
        <w:rPr>
          <w:rFonts w:ascii="仿宋" w:eastAsia="仿宋" w:hAnsi="仿宋" w:cs="Times New Roman"/>
          <w:sz w:val="24"/>
          <w:szCs w:val="24"/>
        </w:rPr>
        <w:t xml:space="preserve"> “</w:t>
      </w:r>
      <w:bookmarkStart w:id="17" w:name="OLE_LINK9"/>
      <w:bookmarkStart w:id="18" w:name="OLE_LINK10"/>
      <w:r>
        <w:rPr>
          <w:rFonts w:ascii="仿宋" w:eastAsia="仿宋" w:hAnsi="仿宋" w:cs="Times New Roman"/>
          <w:sz w:val="24"/>
          <w:szCs w:val="24"/>
        </w:rPr>
        <w:t>鄱阳湖洲滩湿地土壤微生物呼吸的热适应性</w:t>
      </w:r>
      <w:bookmarkEnd w:id="17"/>
      <w:bookmarkEnd w:id="18"/>
      <w:r>
        <w:rPr>
          <w:rFonts w:ascii="仿宋" w:eastAsia="仿宋" w:hAnsi="仿宋"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31600381</w:t>
      </w:r>
      <w:r>
        <w:rPr>
          <w:rFonts w:ascii="Times New Roman" w:eastAsia="仿宋" w:hAnsi="Times New Roman" w:cs="Times New Roman"/>
          <w:sz w:val="24"/>
          <w:szCs w:val="24"/>
        </w:rPr>
        <w:t>），</w:t>
      </w:r>
      <w:r>
        <w:rPr>
          <w:rFonts w:ascii="Times New Roman" w:eastAsia="仿宋" w:hAnsi="Times New Roman" w:cs="Times New Roman"/>
          <w:sz w:val="24"/>
          <w:szCs w:val="24"/>
        </w:rPr>
        <w:t>20</w:t>
      </w:r>
      <w:r>
        <w:rPr>
          <w:rFonts w:ascii="Times New Roman" w:eastAsia="仿宋" w:hAnsi="Times New Roman" w:cs="Times New Roman"/>
          <w:sz w:val="24"/>
          <w:szCs w:val="24"/>
        </w:rPr>
        <w:t>万，主持人，</w:t>
      </w:r>
      <w:r>
        <w:rPr>
          <w:rFonts w:ascii="Times New Roman" w:eastAsia="仿宋" w:hAnsi="Times New Roman" w:cs="Times New Roman"/>
          <w:sz w:val="24"/>
          <w:szCs w:val="24"/>
        </w:rPr>
        <w:t>2017</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-2019</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 </w:t>
      </w:r>
    </w:p>
    <w:p w14:paraId="17C181B3" w14:textId="5D7A0F0E" w:rsidR="002D56A5" w:rsidRDefault="00B81B68">
      <w:pPr>
        <w:pStyle w:val="ab"/>
        <w:numPr>
          <w:ilvl w:val="0"/>
          <w:numId w:val="1"/>
        </w:numPr>
        <w:spacing w:beforeLines="50" w:before="156" w:afterLines="50" w:after="156" w:line="360" w:lineRule="auto"/>
        <w:ind w:firstLineChars="0"/>
        <w:rPr>
          <w:rFonts w:ascii="Times New Roman" w:eastAsia="仿宋" w:hAnsi="Times New Roman" w:cs="Times New Roman"/>
          <w:sz w:val="24"/>
          <w:szCs w:val="24"/>
        </w:rPr>
      </w:pPr>
      <w:r>
        <w:rPr>
          <w:rFonts w:ascii="Times New Roman" w:eastAsia="仿宋" w:hAnsi="Times New Roman" w:cs="Times New Roman"/>
          <w:b/>
          <w:sz w:val="24"/>
          <w:szCs w:val="24"/>
        </w:rPr>
        <w:t>南昌大</w:t>
      </w:r>
      <w:r>
        <w:rPr>
          <w:rFonts w:ascii="仿宋" w:eastAsia="仿宋" w:hAnsi="仿宋" w:cs="Times New Roman"/>
          <w:b/>
          <w:sz w:val="24"/>
          <w:szCs w:val="24"/>
        </w:rPr>
        <w:t>学“鄱阳湖环境与资源利用”教</w:t>
      </w:r>
      <w:r>
        <w:rPr>
          <w:rFonts w:ascii="Times New Roman" w:eastAsia="仿宋" w:hAnsi="Times New Roman" w:cs="Times New Roman"/>
          <w:b/>
          <w:sz w:val="24"/>
          <w:szCs w:val="24"/>
        </w:rPr>
        <w:t>育部重点实验室开放基金项目</w:t>
      </w:r>
      <w:r>
        <w:rPr>
          <w:rFonts w:ascii="Times New Roman" w:eastAsia="仿宋" w:hAnsi="Times New Roman" w:cs="Times New Roman"/>
          <w:sz w:val="24"/>
          <w:szCs w:val="24"/>
        </w:rPr>
        <w:t xml:space="preserve"> </w:t>
      </w:r>
      <w:r>
        <w:rPr>
          <w:rFonts w:ascii="仿宋" w:eastAsia="仿宋" w:hAnsi="仿宋" w:cs="Times New Roman"/>
          <w:sz w:val="24"/>
          <w:szCs w:val="24"/>
        </w:rPr>
        <w:t>“鄱阳湖洲滩湿地土壤异养呼吸对温度升度和水分变化的响应”</w:t>
      </w:r>
      <w:r>
        <w:rPr>
          <w:rFonts w:ascii="Times New Roman" w:eastAsia="仿宋" w:hAnsi="Times New Roman" w:cs="Times New Roman"/>
          <w:sz w:val="24"/>
          <w:szCs w:val="24"/>
        </w:rPr>
        <w:t>（</w:t>
      </w:r>
      <w:r>
        <w:rPr>
          <w:rFonts w:ascii="Times New Roman" w:eastAsia="仿宋" w:hAnsi="Times New Roman" w:cs="Times New Roman"/>
          <w:sz w:val="24"/>
          <w:szCs w:val="24"/>
        </w:rPr>
        <w:t>PYH2015-10</w:t>
      </w:r>
      <w:r>
        <w:rPr>
          <w:rFonts w:ascii="Times New Roman" w:eastAsia="仿宋" w:hAnsi="Times New Roman" w:cs="Times New Roman"/>
          <w:sz w:val="24"/>
          <w:szCs w:val="24"/>
        </w:rPr>
        <w:t>），</w:t>
      </w:r>
      <w:r>
        <w:rPr>
          <w:rFonts w:ascii="Times New Roman" w:eastAsia="仿宋" w:hAnsi="Times New Roman" w:cs="Times New Roman"/>
          <w:sz w:val="24"/>
          <w:szCs w:val="24"/>
        </w:rPr>
        <w:t>2.5</w:t>
      </w:r>
      <w:r>
        <w:rPr>
          <w:rFonts w:ascii="Times New Roman" w:eastAsia="仿宋" w:hAnsi="Times New Roman" w:cs="Times New Roman"/>
          <w:sz w:val="24"/>
          <w:szCs w:val="24"/>
        </w:rPr>
        <w:t>万，主持人，</w:t>
      </w:r>
      <w:r>
        <w:rPr>
          <w:rFonts w:ascii="Times New Roman" w:eastAsia="仿宋" w:hAnsi="Times New Roman" w:cs="Times New Roman"/>
          <w:sz w:val="24"/>
          <w:szCs w:val="24"/>
        </w:rPr>
        <w:t>2016-2017</w:t>
      </w:r>
      <w:bookmarkEnd w:id="1"/>
      <w:bookmarkEnd w:id="2"/>
      <w:r w:rsidR="00187639">
        <w:rPr>
          <w:rFonts w:ascii="Times New Roman" w:eastAsia="仿宋" w:hAnsi="Times New Roman" w:cs="Times New Roman" w:hint="eastAsia"/>
          <w:sz w:val="24"/>
          <w:szCs w:val="24"/>
        </w:rPr>
        <w:t>。</w:t>
      </w:r>
    </w:p>
    <w:p w14:paraId="759960F4" w14:textId="77777777" w:rsidR="002D56A5" w:rsidRDefault="002D56A5">
      <w:pPr>
        <w:spacing w:line="360" w:lineRule="auto"/>
        <w:rPr>
          <w:rFonts w:ascii="Times New Roman" w:hAnsi="Times New Roman" w:cs="Times New Roman"/>
        </w:rPr>
      </w:pPr>
    </w:p>
    <w:p w14:paraId="182961EF" w14:textId="77777777" w:rsidR="002D56A5" w:rsidRDefault="00B81B68">
      <w:pPr>
        <w:spacing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七、学术交流</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13"/>
      </w:tblGrid>
      <w:tr w:rsidR="002D56A5" w14:paraId="40DAD778" w14:textId="77777777" w:rsidTr="003A3DF0">
        <w:tc>
          <w:tcPr>
            <w:tcW w:w="1809" w:type="dxa"/>
          </w:tcPr>
          <w:p w14:paraId="069ED9E1" w14:textId="4BB4A5FD" w:rsidR="002D56A5" w:rsidRDefault="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021</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w:t>
            </w:r>
            <w:r>
              <w:rPr>
                <w:rFonts w:ascii="Times New Roman" w:eastAsia="仿宋" w:hAnsi="Times New Roman" w:cs="Times New Roman"/>
                <w:sz w:val="24"/>
                <w:szCs w:val="24"/>
              </w:rPr>
              <w:t>0</w:t>
            </w:r>
            <w:r>
              <w:rPr>
                <w:rFonts w:ascii="Times New Roman" w:eastAsia="仿宋" w:hAnsi="Times New Roman" w:cs="Times New Roman" w:hint="eastAsia"/>
                <w:sz w:val="24"/>
                <w:szCs w:val="24"/>
              </w:rPr>
              <w:t>月</w:t>
            </w:r>
          </w:p>
        </w:tc>
        <w:tc>
          <w:tcPr>
            <w:tcW w:w="6713" w:type="dxa"/>
          </w:tcPr>
          <w:p w14:paraId="17194E3A" w14:textId="4C1F6B06" w:rsidR="002D56A5" w:rsidRDefault="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上海，参加第二十届中国生态学大会</w:t>
            </w:r>
            <w:r>
              <w:rPr>
                <w:rFonts w:ascii="Times New Roman" w:eastAsia="仿宋" w:hAnsi="Times New Roman" w:cs="Times New Roman"/>
                <w:sz w:val="24"/>
                <w:szCs w:val="24"/>
              </w:rPr>
              <w:t>，做分会场报告：</w:t>
            </w:r>
            <w:r>
              <w:rPr>
                <w:rFonts w:ascii="Times New Roman" w:eastAsia="仿宋" w:hAnsi="Times New Roman" w:cs="Times New Roman" w:hint="eastAsia"/>
                <w:sz w:val="24"/>
                <w:szCs w:val="24"/>
              </w:rPr>
              <w:t>季节性淹水湿地土壤有机碳储量和化学计量学特征</w:t>
            </w:r>
          </w:p>
        </w:tc>
      </w:tr>
      <w:tr w:rsidR="00407ED4" w14:paraId="15599794" w14:textId="77777777" w:rsidTr="003A3DF0">
        <w:tc>
          <w:tcPr>
            <w:tcW w:w="1809" w:type="dxa"/>
          </w:tcPr>
          <w:p w14:paraId="2C5DF417" w14:textId="2DBF3195" w:rsidR="00407ED4" w:rsidRP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2020</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p>
        </w:tc>
        <w:tc>
          <w:tcPr>
            <w:tcW w:w="6713" w:type="dxa"/>
          </w:tcPr>
          <w:p w14:paraId="2B69CFE7" w14:textId="2321B453"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江西庐山，</w:t>
            </w:r>
            <w:r>
              <w:rPr>
                <w:rFonts w:ascii="Times New Roman" w:eastAsia="仿宋" w:hAnsi="Times New Roman" w:cs="Times New Roman"/>
                <w:sz w:val="24"/>
                <w:szCs w:val="24"/>
              </w:rPr>
              <w:t>参加</w:t>
            </w:r>
            <w:r>
              <w:rPr>
                <w:rFonts w:ascii="Times New Roman" w:eastAsia="仿宋" w:hAnsi="Times New Roman" w:cs="Times New Roman" w:hint="eastAsia"/>
                <w:sz w:val="24"/>
                <w:szCs w:val="24"/>
              </w:rPr>
              <w:t>中国生态大讲堂</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020</w:t>
            </w:r>
            <w:r>
              <w:rPr>
                <w:rFonts w:ascii="Times New Roman" w:eastAsia="仿宋" w:hAnsi="Times New Roman" w:cs="Times New Roman" w:hint="eastAsia"/>
                <w:sz w:val="24"/>
                <w:szCs w:val="24"/>
              </w:rPr>
              <w:t>年冬季学术研讨会：鄱阳湖流域生态系统监测、评估与治理</w:t>
            </w:r>
            <w:r>
              <w:rPr>
                <w:rFonts w:ascii="Times New Roman" w:eastAsia="仿宋" w:hAnsi="Times New Roman" w:cs="Times New Roman"/>
                <w:sz w:val="24"/>
                <w:szCs w:val="24"/>
              </w:rPr>
              <w:t>，做分会场报告</w:t>
            </w:r>
            <w:r>
              <w:rPr>
                <w:rFonts w:ascii="仿宋" w:eastAsia="仿宋" w:hAnsi="仿宋" w:cs="Times New Roman" w:hint="eastAsia"/>
                <w:sz w:val="24"/>
                <w:szCs w:val="24"/>
              </w:rPr>
              <w:t>：季节性淹水对长江中下游湖泊湿地土壤/沉积物碳氮磷化学计量学特征的影响</w:t>
            </w:r>
          </w:p>
        </w:tc>
      </w:tr>
      <w:tr w:rsidR="00407ED4" w14:paraId="46A52E9A" w14:textId="77777777" w:rsidTr="003A3DF0">
        <w:tc>
          <w:tcPr>
            <w:tcW w:w="1809" w:type="dxa"/>
          </w:tcPr>
          <w:p w14:paraId="2688EC9D"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2019</w:t>
            </w:r>
            <w:r>
              <w:rPr>
                <w:rFonts w:ascii="Times New Roman" w:eastAsia="仿宋" w:hAnsi="Times New Roman" w:cs="Times New Roman"/>
                <w:sz w:val="24"/>
                <w:szCs w:val="24"/>
              </w:rPr>
              <w:t>年</w:t>
            </w:r>
            <w:r>
              <w:rPr>
                <w:rFonts w:ascii="Times New Roman" w:eastAsia="仿宋" w:hAnsi="Times New Roman" w:cs="Times New Roman"/>
                <w:sz w:val="24"/>
                <w:szCs w:val="24"/>
              </w:rPr>
              <w:t>11</w:t>
            </w:r>
            <w:r>
              <w:rPr>
                <w:rFonts w:ascii="Times New Roman" w:eastAsia="仿宋" w:hAnsi="Times New Roman" w:cs="Times New Roman"/>
                <w:sz w:val="24"/>
                <w:szCs w:val="24"/>
              </w:rPr>
              <w:t>月</w:t>
            </w:r>
          </w:p>
        </w:tc>
        <w:tc>
          <w:tcPr>
            <w:tcW w:w="6713" w:type="dxa"/>
          </w:tcPr>
          <w:p w14:paraId="6DEA0A97" w14:textId="5F0F9D48"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北京，参加首届全国生态系统观测研究科学大会暨中国生态系统研究网络成立三十周年学术研讨会，做分会场报告</w:t>
            </w:r>
            <w:r>
              <w:rPr>
                <w:rFonts w:ascii="仿宋" w:eastAsia="仿宋" w:hAnsi="仿宋" w:cs="Times New Roman" w:hint="eastAsia"/>
                <w:sz w:val="24"/>
                <w:szCs w:val="24"/>
              </w:rPr>
              <w:t>：</w:t>
            </w:r>
            <w:r>
              <w:rPr>
                <w:rFonts w:ascii="仿宋" w:eastAsia="仿宋" w:hAnsi="仿宋" w:cs="Times New Roman"/>
                <w:sz w:val="24"/>
                <w:szCs w:val="24"/>
              </w:rPr>
              <w:t>水文节律对鄱阳湖洲滩湿地土壤细菌群落的影响机制</w:t>
            </w:r>
          </w:p>
        </w:tc>
      </w:tr>
      <w:tr w:rsidR="00407ED4" w14:paraId="25538F52" w14:textId="77777777" w:rsidTr="003A3DF0">
        <w:tc>
          <w:tcPr>
            <w:tcW w:w="1809" w:type="dxa"/>
          </w:tcPr>
          <w:p w14:paraId="49F9AB94"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2018</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p>
        </w:tc>
        <w:tc>
          <w:tcPr>
            <w:tcW w:w="6713" w:type="dxa"/>
          </w:tcPr>
          <w:p w14:paraId="0A381A3F" w14:textId="04FB9C89"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美国华盛顿，参加</w:t>
            </w:r>
            <w:r>
              <w:rPr>
                <w:rFonts w:ascii="Times New Roman" w:eastAsia="仿宋" w:hAnsi="Times New Roman" w:cs="Times New Roman"/>
                <w:sz w:val="24"/>
                <w:szCs w:val="24"/>
              </w:rPr>
              <w:t>2018</w:t>
            </w:r>
            <w:r>
              <w:rPr>
                <w:rFonts w:ascii="Times New Roman" w:eastAsia="仿宋" w:hAnsi="Times New Roman" w:cs="Times New Roman"/>
                <w:sz w:val="24"/>
                <w:szCs w:val="24"/>
              </w:rPr>
              <w:t>年美国地球物理学会（</w:t>
            </w:r>
            <w:r>
              <w:rPr>
                <w:rFonts w:ascii="Times New Roman" w:eastAsia="仿宋" w:hAnsi="Times New Roman" w:cs="Times New Roman"/>
                <w:sz w:val="24"/>
                <w:szCs w:val="24"/>
              </w:rPr>
              <w:t>AGU</w:t>
            </w:r>
            <w:r>
              <w:rPr>
                <w:rFonts w:ascii="Times New Roman" w:eastAsia="仿宋" w:hAnsi="Times New Roman" w:cs="Times New Roman"/>
                <w:sz w:val="24"/>
                <w:szCs w:val="24"/>
              </w:rPr>
              <w:t>）秋季会议，做墙报</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The decoupled relationship between belowground microbial diversity and function with aboveground plant diversity along an elevation gradient at the </w:t>
            </w:r>
            <w:r>
              <w:rPr>
                <w:rFonts w:ascii="Times New Roman" w:eastAsia="仿宋" w:hAnsi="Times New Roman" w:cs="Times New Roman"/>
                <w:i/>
                <w:sz w:val="24"/>
                <w:szCs w:val="24"/>
              </w:rPr>
              <w:t>Carex</w:t>
            </w:r>
            <w:r>
              <w:rPr>
                <w:rFonts w:ascii="Times New Roman" w:eastAsia="仿宋" w:hAnsi="Times New Roman" w:cs="Times New Roman"/>
                <w:sz w:val="24"/>
                <w:szCs w:val="24"/>
              </w:rPr>
              <w:t xml:space="preserve"> littoral wetland in Poyang Lake, China</w:t>
            </w:r>
          </w:p>
        </w:tc>
      </w:tr>
      <w:tr w:rsidR="00407ED4" w14:paraId="72E9605B" w14:textId="77777777" w:rsidTr="003A3DF0">
        <w:tc>
          <w:tcPr>
            <w:tcW w:w="1809" w:type="dxa"/>
          </w:tcPr>
          <w:p w14:paraId="11AE0B9E"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2018</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w:t>
            </w:r>
          </w:p>
        </w:tc>
        <w:tc>
          <w:tcPr>
            <w:tcW w:w="6713" w:type="dxa"/>
          </w:tcPr>
          <w:p w14:paraId="5D00632B"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江西九江，参加第十五届中美碳联盟（</w:t>
            </w:r>
            <w:r>
              <w:rPr>
                <w:rFonts w:ascii="Times New Roman" w:eastAsia="仿宋" w:hAnsi="Times New Roman" w:cs="Times New Roman"/>
                <w:sz w:val="24"/>
                <w:szCs w:val="24"/>
              </w:rPr>
              <w:t>USCCC</w:t>
            </w:r>
            <w:r>
              <w:rPr>
                <w:rFonts w:ascii="Times New Roman" w:eastAsia="仿宋" w:hAnsi="Times New Roman" w:cs="Times New Roman"/>
                <w:sz w:val="24"/>
                <w:szCs w:val="24"/>
              </w:rPr>
              <w:t>）年会暨陆域水体水</w:t>
            </w:r>
            <w:r>
              <w:rPr>
                <w:rFonts w:ascii="Times New Roman" w:eastAsia="仿宋" w:hAnsi="Times New Roman" w:cs="Times New Roman"/>
                <w:sz w:val="24"/>
                <w:szCs w:val="24"/>
              </w:rPr>
              <w:t>-</w:t>
            </w:r>
            <w:r>
              <w:rPr>
                <w:rFonts w:ascii="Times New Roman" w:eastAsia="仿宋" w:hAnsi="Times New Roman" w:cs="Times New Roman"/>
                <w:sz w:val="24"/>
                <w:szCs w:val="24"/>
              </w:rPr>
              <w:t>热</w:t>
            </w:r>
            <w:r>
              <w:rPr>
                <w:rFonts w:ascii="Times New Roman" w:eastAsia="仿宋" w:hAnsi="Times New Roman" w:cs="Times New Roman"/>
                <w:sz w:val="24"/>
                <w:szCs w:val="24"/>
              </w:rPr>
              <w:t>-</w:t>
            </w:r>
            <w:r>
              <w:rPr>
                <w:rFonts w:ascii="Times New Roman" w:eastAsia="仿宋" w:hAnsi="Times New Roman" w:cs="Times New Roman"/>
                <w:sz w:val="24"/>
                <w:szCs w:val="24"/>
              </w:rPr>
              <w:t>碳通量链国际研讨会，做分会场报告：全球变暖背景下枯水期干旱对鄱阳湖洲滩湿地土壤微生物呼吸的影响</w:t>
            </w:r>
          </w:p>
        </w:tc>
      </w:tr>
      <w:tr w:rsidR="00407ED4" w14:paraId="43DD98C1" w14:textId="77777777" w:rsidTr="003A3DF0">
        <w:tc>
          <w:tcPr>
            <w:tcW w:w="1809" w:type="dxa"/>
          </w:tcPr>
          <w:p w14:paraId="7E2266EF"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2017</w:t>
            </w:r>
            <w:r>
              <w:rPr>
                <w:rFonts w:ascii="Times New Roman" w:eastAsia="仿宋" w:hAnsi="Times New Roman" w:cs="Times New Roman"/>
                <w:sz w:val="24"/>
                <w:szCs w:val="24"/>
              </w:rPr>
              <w:t>年</w:t>
            </w:r>
            <w:r>
              <w:rPr>
                <w:rFonts w:ascii="Times New Roman" w:eastAsia="仿宋" w:hAnsi="Times New Roman" w:cs="Times New Roman"/>
                <w:sz w:val="24"/>
                <w:szCs w:val="24"/>
              </w:rPr>
              <w:t>11</w:t>
            </w:r>
            <w:r>
              <w:rPr>
                <w:rFonts w:ascii="Times New Roman" w:eastAsia="仿宋" w:hAnsi="Times New Roman" w:cs="Times New Roman"/>
                <w:sz w:val="24"/>
                <w:szCs w:val="24"/>
              </w:rPr>
              <w:t>月</w:t>
            </w:r>
          </w:p>
        </w:tc>
        <w:tc>
          <w:tcPr>
            <w:tcW w:w="6713" w:type="dxa"/>
          </w:tcPr>
          <w:p w14:paraId="08D3E3FA" w14:textId="77777777" w:rsidR="00407ED4" w:rsidRDefault="00407ED4" w:rsidP="00407ED4">
            <w:pPr>
              <w:spacing w:afterLines="50" w:after="156" w:line="360" w:lineRule="auto"/>
              <w:rPr>
                <w:rFonts w:ascii="Times New Roman" w:eastAsia="仿宋" w:hAnsi="Times New Roman" w:cs="Times New Roman"/>
                <w:sz w:val="24"/>
                <w:szCs w:val="24"/>
              </w:rPr>
            </w:pPr>
            <w:r>
              <w:rPr>
                <w:rFonts w:ascii="Times New Roman" w:eastAsia="仿宋" w:hAnsi="Times New Roman" w:cs="Times New Roman"/>
                <w:sz w:val="24"/>
                <w:szCs w:val="24"/>
              </w:rPr>
              <w:t>江苏南京，参加</w:t>
            </w:r>
            <w:r>
              <w:rPr>
                <w:rFonts w:ascii="Times New Roman" w:eastAsia="仿宋" w:hAnsi="Times New Roman" w:cs="Times New Roman"/>
                <w:sz w:val="24"/>
                <w:szCs w:val="24"/>
              </w:rPr>
              <w:t>2017</w:t>
            </w:r>
            <w:r>
              <w:rPr>
                <w:rFonts w:ascii="Times New Roman" w:eastAsia="仿宋" w:hAnsi="Times New Roman" w:cs="Times New Roman"/>
                <w:sz w:val="24"/>
                <w:szCs w:val="24"/>
              </w:rPr>
              <w:t>年全国自然地理学大会，做分会场报告：</w:t>
            </w:r>
            <w:r>
              <w:rPr>
                <w:rFonts w:ascii="仿宋" w:eastAsia="仿宋" w:hAnsi="仿宋" w:cs="Times New Roman"/>
                <w:sz w:val="24"/>
                <w:szCs w:val="24"/>
              </w:rPr>
              <w:t>“堑秋湖”</w:t>
            </w:r>
            <w:r>
              <w:rPr>
                <w:rFonts w:ascii="Times New Roman" w:eastAsia="仿宋" w:hAnsi="Times New Roman" w:cs="Times New Roman"/>
                <w:sz w:val="24"/>
                <w:szCs w:val="24"/>
              </w:rPr>
              <w:t>围堤改变鄱阳湖洲滩土壤碳循环过程</w:t>
            </w:r>
            <w:r>
              <w:rPr>
                <w:rFonts w:ascii="Times New Roman" w:eastAsia="仿宋" w:hAnsi="Times New Roman" w:cs="Times New Roman"/>
                <w:b/>
                <w:color w:val="000000" w:themeColor="text1"/>
                <w:sz w:val="24"/>
                <w:szCs w:val="24"/>
              </w:rPr>
              <w:t>（获青年优秀论文奖）</w:t>
            </w:r>
          </w:p>
        </w:tc>
      </w:tr>
      <w:tr w:rsidR="00407ED4" w14:paraId="592D0AF8" w14:textId="77777777" w:rsidTr="003A3DF0">
        <w:tc>
          <w:tcPr>
            <w:tcW w:w="1809" w:type="dxa"/>
          </w:tcPr>
          <w:p w14:paraId="273A0107" w14:textId="77777777" w:rsidR="00407ED4" w:rsidRDefault="00407ED4" w:rsidP="00407ED4">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2016</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w:t>
            </w:r>
          </w:p>
        </w:tc>
        <w:tc>
          <w:tcPr>
            <w:tcW w:w="6713" w:type="dxa"/>
          </w:tcPr>
          <w:p w14:paraId="77462602" w14:textId="77777777" w:rsidR="00407ED4" w:rsidRDefault="00407ED4" w:rsidP="00407ED4">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甘肃兰州，参加第十五届中国生态学大会</w:t>
            </w:r>
            <w:bookmarkStart w:id="19" w:name="OLE_LINK27"/>
            <w:r>
              <w:rPr>
                <w:rFonts w:ascii="Times New Roman" w:eastAsia="仿宋" w:hAnsi="Times New Roman" w:cs="Times New Roman"/>
                <w:sz w:val="24"/>
                <w:szCs w:val="24"/>
              </w:rPr>
              <w:t>，做分会场报告：中国北方干草原土壤微生物呼吸的热适应性</w:t>
            </w:r>
            <w:bookmarkEnd w:id="19"/>
          </w:p>
        </w:tc>
      </w:tr>
    </w:tbl>
    <w:p w14:paraId="300AA9D5" w14:textId="77777777" w:rsidR="002D56A5" w:rsidRDefault="002D56A5">
      <w:pPr>
        <w:spacing w:line="360" w:lineRule="auto"/>
        <w:rPr>
          <w:rFonts w:ascii="Times New Roman" w:eastAsia="仿宋" w:hAnsi="Times New Roman" w:cs="Times New Roman"/>
          <w:sz w:val="24"/>
          <w:szCs w:val="24"/>
        </w:rPr>
      </w:pPr>
    </w:p>
    <w:p w14:paraId="24220CC6" w14:textId="77777777" w:rsidR="002D56A5" w:rsidRDefault="00B81B68">
      <w:pPr>
        <w:spacing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八、学术服务</w:t>
      </w:r>
    </w:p>
    <w:p w14:paraId="4950CAD7" w14:textId="550A4FA0" w:rsidR="002D56A5" w:rsidRDefault="00B81B68">
      <w:pPr>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ab/>
      </w:r>
      <w:r w:rsidR="008A1DCE">
        <w:rPr>
          <w:rFonts w:ascii="Times New Roman" w:eastAsia="仿宋" w:hAnsi="Times New Roman" w:cs="Times New Roman"/>
          <w:sz w:val="24"/>
          <w:szCs w:val="24"/>
        </w:rPr>
        <w:t>1</w:t>
      </w:r>
      <w:r w:rsidR="008A1DCE">
        <w:rPr>
          <w:rFonts w:ascii="Times New Roman" w:eastAsia="仿宋" w:hAnsi="Times New Roman" w:cs="Times New Roman" w:hint="eastAsia"/>
          <w:sz w:val="24"/>
          <w:szCs w:val="24"/>
        </w:rPr>
        <w:t>）</w:t>
      </w:r>
      <w:r w:rsidR="008A1DCE">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S</w:t>
      </w:r>
      <w:r>
        <w:rPr>
          <w:rFonts w:ascii="Times New Roman" w:eastAsia="仿宋" w:hAnsi="Times New Roman" w:cs="Times New Roman"/>
          <w:sz w:val="24"/>
          <w:szCs w:val="24"/>
        </w:rPr>
        <w:t xml:space="preserve">cience of the </w:t>
      </w:r>
      <w:r w:rsidR="007D13BF">
        <w:rPr>
          <w:rFonts w:ascii="Times New Roman" w:eastAsia="仿宋" w:hAnsi="Times New Roman" w:cs="Times New Roman" w:hint="eastAsia"/>
          <w:sz w:val="24"/>
          <w:szCs w:val="24"/>
        </w:rPr>
        <w:t>T</w:t>
      </w:r>
      <w:r>
        <w:rPr>
          <w:rFonts w:ascii="Times New Roman" w:eastAsia="仿宋" w:hAnsi="Times New Roman" w:cs="Times New Roman"/>
          <w:sz w:val="24"/>
          <w:szCs w:val="24"/>
        </w:rPr>
        <w:t xml:space="preserve">otal </w:t>
      </w:r>
      <w:r w:rsidR="007D13BF">
        <w:rPr>
          <w:rFonts w:ascii="Times New Roman" w:eastAsia="仿宋" w:hAnsi="Times New Roman" w:cs="Times New Roman"/>
          <w:sz w:val="24"/>
          <w:szCs w:val="24"/>
        </w:rPr>
        <w:t>E</w:t>
      </w:r>
      <w:r>
        <w:rPr>
          <w:rFonts w:ascii="Times New Roman" w:eastAsia="仿宋" w:hAnsi="Times New Roman" w:cs="Times New Roman"/>
          <w:sz w:val="24"/>
          <w:szCs w:val="24"/>
        </w:rPr>
        <w:t>nvironment</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Applied </w:t>
      </w:r>
      <w:r w:rsidR="007D13BF">
        <w:rPr>
          <w:rFonts w:ascii="Times New Roman" w:eastAsia="仿宋" w:hAnsi="Times New Roman" w:cs="Times New Roman"/>
          <w:sz w:val="24"/>
          <w:szCs w:val="24"/>
        </w:rPr>
        <w:t>S</w:t>
      </w:r>
      <w:r>
        <w:rPr>
          <w:rFonts w:ascii="Times New Roman" w:eastAsia="仿宋" w:hAnsi="Times New Roman" w:cs="Times New Roman"/>
          <w:sz w:val="24"/>
          <w:szCs w:val="24"/>
        </w:rPr>
        <w:t xml:space="preserve">oil </w:t>
      </w:r>
      <w:r w:rsidR="007D13BF">
        <w:rPr>
          <w:rFonts w:ascii="Times New Roman" w:eastAsia="仿宋" w:hAnsi="Times New Roman" w:cs="Times New Roman"/>
          <w:sz w:val="24"/>
          <w:szCs w:val="24"/>
        </w:rPr>
        <w:t>E</w:t>
      </w:r>
      <w:r>
        <w:rPr>
          <w:rFonts w:ascii="Times New Roman" w:eastAsia="仿宋" w:hAnsi="Times New Roman" w:cs="Times New Roman"/>
          <w:sz w:val="24"/>
          <w:szCs w:val="24"/>
        </w:rPr>
        <w:t>cology</w:t>
      </w:r>
      <w:r>
        <w:rPr>
          <w:rFonts w:ascii="Times New Roman" w:eastAsia="仿宋" w:hAnsi="Times New Roman" w:cs="Times New Roman"/>
          <w:sz w:val="24"/>
          <w:szCs w:val="24"/>
        </w:rPr>
        <w:t>、</w:t>
      </w:r>
      <w:r w:rsidR="007172A2" w:rsidRPr="007172A2">
        <w:rPr>
          <w:rFonts w:ascii="Times New Roman" w:eastAsia="仿宋" w:hAnsi="Times New Roman" w:cs="Times New Roman"/>
          <w:sz w:val="24"/>
          <w:szCs w:val="24"/>
        </w:rPr>
        <w:t>Ecosystem Health and Sustainability</w:t>
      </w:r>
      <w:r w:rsidR="007172A2">
        <w:rPr>
          <w:rFonts w:ascii="Times New Roman" w:eastAsia="仿宋" w:hAnsi="Times New Roman" w:cs="Times New Roman" w:hint="eastAsia"/>
          <w:sz w:val="24"/>
          <w:szCs w:val="24"/>
        </w:rPr>
        <w:t>、</w:t>
      </w:r>
      <w:r>
        <w:rPr>
          <w:rFonts w:ascii="Times New Roman" w:eastAsia="仿宋" w:hAnsi="Times New Roman" w:cs="Times New Roman"/>
          <w:sz w:val="24"/>
          <w:szCs w:val="24"/>
        </w:rPr>
        <w:t>湖泊科学</w:t>
      </w:r>
      <w:r w:rsidR="00AE7850">
        <w:rPr>
          <w:rFonts w:ascii="Times New Roman" w:eastAsia="仿宋" w:hAnsi="Times New Roman" w:cs="Times New Roman" w:hint="eastAsia"/>
          <w:sz w:val="24"/>
          <w:szCs w:val="24"/>
        </w:rPr>
        <w:t>、草地学报</w:t>
      </w:r>
      <w:r>
        <w:rPr>
          <w:rFonts w:ascii="Times New Roman" w:eastAsia="仿宋" w:hAnsi="Times New Roman" w:cs="Times New Roman"/>
          <w:sz w:val="24"/>
          <w:szCs w:val="24"/>
        </w:rPr>
        <w:t>等杂志审稿</w:t>
      </w:r>
      <w:r w:rsidR="008A1DCE">
        <w:rPr>
          <w:rFonts w:ascii="Times New Roman" w:eastAsia="仿宋" w:hAnsi="Times New Roman" w:cs="Times New Roman" w:hint="eastAsia"/>
          <w:sz w:val="24"/>
          <w:szCs w:val="24"/>
        </w:rPr>
        <w:t>人</w:t>
      </w:r>
      <w:r w:rsidR="00AE7850">
        <w:rPr>
          <w:rFonts w:ascii="Times New Roman" w:eastAsia="仿宋" w:hAnsi="Times New Roman" w:cs="Times New Roman" w:hint="eastAsia"/>
          <w:sz w:val="24"/>
          <w:szCs w:val="24"/>
        </w:rPr>
        <w:t>。</w:t>
      </w:r>
    </w:p>
    <w:p w14:paraId="4D08A9BA" w14:textId="5254AAB2" w:rsidR="008A1DCE" w:rsidRDefault="008A1DCE" w:rsidP="008A1DCE">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）国家自然科学基金项目函评专家。</w:t>
      </w:r>
    </w:p>
    <w:p w14:paraId="3B827BD0" w14:textId="77777777" w:rsidR="002D56A5" w:rsidRPr="007D13BF" w:rsidRDefault="002D56A5">
      <w:pPr>
        <w:spacing w:line="360" w:lineRule="auto"/>
        <w:rPr>
          <w:rFonts w:ascii="Times New Roman" w:eastAsia="仿宋" w:hAnsi="Times New Roman" w:cs="Times New Roman"/>
          <w:sz w:val="24"/>
          <w:szCs w:val="24"/>
        </w:rPr>
      </w:pPr>
    </w:p>
    <w:p w14:paraId="17D4AF02" w14:textId="77777777" w:rsidR="002D56A5" w:rsidRDefault="00B81B68">
      <w:pPr>
        <w:spacing w:line="360" w:lineRule="auto"/>
        <w:rPr>
          <w:rFonts w:ascii="Times New Roman" w:eastAsia="楷体" w:hAnsi="Times New Roman" w:cs="Times New Roman"/>
          <w:b/>
          <w:sz w:val="28"/>
          <w:szCs w:val="24"/>
        </w:rPr>
      </w:pPr>
      <w:r>
        <w:rPr>
          <w:rFonts w:ascii="Times New Roman" w:eastAsia="楷体" w:hAnsi="Times New Roman" w:cs="Times New Roman"/>
          <w:b/>
          <w:sz w:val="28"/>
          <w:szCs w:val="24"/>
        </w:rPr>
        <w:t>九、专著论文</w:t>
      </w:r>
    </w:p>
    <w:p w14:paraId="554AAE66" w14:textId="77777777" w:rsidR="002D56A5" w:rsidRDefault="00B81B68">
      <w:pPr>
        <w:spacing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（一）专（译）著</w:t>
      </w:r>
    </w:p>
    <w:p w14:paraId="2D11749E" w14:textId="77777777" w:rsidR="002D56A5" w:rsidRDefault="00B81B68">
      <w:pPr>
        <w:pStyle w:val="ab"/>
        <w:numPr>
          <w:ilvl w:val="0"/>
          <w:numId w:val="2"/>
        </w:numPr>
        <w:spacing w:beforeLines="50" w:before="156" w:line="400" w:lineRule="exact"/>
        <w:ind w:firstLineChars="0"/>
        <w:rPr>
          <w:rFonts w:ascii="Times New Roman" w:eastAsia="仿宋" w:hAnsi="Times New Roman"/>
          <w:sz w:val="24"/>
          <w:szCs w:val="24"/>
        </w:rPr>
      </w:pPr>
      <w:bookmarkStart w:id="20" w:name="OLE_LINK6"/>
      <w:bookmarkStart w:id="21" w:name="OLE_LINK7"/>
      <w:r>
        <w:rPr>
          <w:rFonts w:ascii="Times New Roman" w:eastAsia="仿宋" w:hAnsi="Times New Roman"/>
          <w:sz w:val="24"/>
          <w:szCs w:val="24"/>
        </w:rPr>
        <w:t>兰志春</w:t>
      </w:r>
      <w:r>
        <w:rPr>
          <w:rFonts w:ascii="Times New Roman" w:eastAsia="仿宋" w:hAnsi="Times New Roman" w:hint="eastAsia"/>
          <w:sz w:val="24"/>
          <w:szCs w:val="24"/>
        </w:rPr>
        <w:t>,</w:t>
      </w:r>
      <w:r>
        <w:rPr>
          <w:rFonts w:ascii="Times New Roman" w:eastAsia="仿宋" w:hAnsi="Times New Roman"/>
          <w:sz w:val="24"/>
          <w:szCs w:val="24"/>
        </w:rPr>
        <w:t xml:space="preserve"> </w:t>
      </w:r>
      <w:r>
        <w:rPr>
          <w:rFonts w:ascii="Times New Roman" w:eastAsia="仿宋" w:hAnsi="Times New Roman"/>
          <w:sz w:val="24"/>
          <w:szCs w:val="24"/>
        </w:rPr>
        <w:t>黎磊</w:t>
      </w:r>
      <w:r>
        <w:rPr>
          <w:rFonts w:ascii="Times New Roman" w:eastAsia="仿宋" w:hAnsi="Times New Roman" w:hint="eastAsia"/>
          <w:sz w:val="24"/>
          <w:szCs w:val="24"/>
        </w:rPr>
        <w:t>,</w:t>
      </w:r>
      <w:r>
        <w:rPr>
          <w:rFonts w:ascii="Times New Roman" w:eastAsia="仿宋" w:hAnsi="Times New Roman"/>
          <w:sz w:val="24"/>
          <w:szCs w:val="24"/>
        </w:rPr>
        <w:t xml:space="preserve"> </w:t>
      </w:r>
      <w:r>
        <w:rPr>
          <w:rFonts w:ascii="Times New Roman" w:eastAsia="仿宋" w:hAnsi="Times New Roman"/>
          <w:b/>
          <w:bCs/>
          <w:sz w:val="24"/>
          <w:szCs w:val="24"/>
        </w:rPr>
        <w:t>沈瑞昌</w:t>
      </w:r>
      <w:r>
        <w:rPr>
          <w:rFonts w:ascii="Times New Roman" w:eastAsia="仿宋" w:hAnsi="Times New Roman"/>
          <w:bCs/>
          <w:sz w:val="24"/>
          <w:szCs w:val="24"/>
        </w:rPr>
        <w:t>译</w:t>
      </w:r>
      <w:r>
        <w:rPr>
          <w:rFonts w:ascii="Times New Roman" w:eastAsia="仿宋" w:hAnsi="Times New Roman" w:hint="eastAsia"/>
          <w:bCs/>
          <w:sz w:val="24"/>
          <w:szCs w:val="24"/>
        </w:rPr>
        <w:t>.</w:t>
      </w:r>
      <w:r>
        <w:rPr>
          <w:rFonts w:ascii="Times New Roman" w:eastAsia="仿宋" w:hAnsi="Times New Roman"/>
          <w:sz w:val="24"/>
          <w:szCs w:val="24"/>
        </w:rPr>
        <w:t xml:space="preserve"> Paul A. Keddy</w:t>
      </w:r>
      <w:r>
        <w:rPr>
          <w:rFonts w:ascii="Times New Roman" w:eastAsia="仿宋" w:hAnsi="Times New Roman"/>
          <w:sz w:val="24"/>
          <w:szCs w:val="24"/>
        </w:rPr>
        <w:t>著</w:t>
      </w:r>
      <w:r>
        <w:rPr>
          <w:rFonts w:ascii="Times New Roman" w:eastAsia="仿宋" w:hAnsi="Times New Roman"/>
          <w:sz w:val="24"/>
          <w:szCs w:val="24"/>
        </w:rPr>
        <w:t xml:space="preserve">, </w:t>
      </w:r>
      <w:r>
        <w:rPr>
          <w:rFonts w:ascii="Times New Roman" w:eastAsia="仿宋" w:hAnsi="Times New Roman"/>
          <w:sz w:val="24"/>
          <w:szCs w:val="24"/>
        </w:rPr>
        <w:t>湿地生态学：原理与保护</w:t>
      </w:r>
      <w:r>
        <w:rPr>
          <w:rFonts w:ascii="Times New Roman" w:eastAsia="仿宋" w:hAnsi="Times New Roman"/>
          <w:sz w:val="24"/>
          <w:szCs w:val="24"/>
        </w:rPr>
        <w:t xml:space="preserve"> (</w:t>
      </w:r>
      <w:r>
        <w:rPr>
          <w:rFonts w:ascii="Times New Roman" w:eastAsia="仿宋" w:hAnsi="Times New Roman"/>
          <w:sz w:val="24"/>
          <w:szCs w:val="24"/>
        </w:rPr>
        <w:t>第二版</w:t>
      </w:r>
      <w:r>
        <w:rPr>
          <w:rFonts w:ascii="Times New Roman" w:eastAsia="仿宋" w:hAnsi="Times New Roman"/>
          <w:sz w:val="24"/>
          <w:szCs w:val="24"/>
        </w:rPr>
        <w:t xml:space="preserve">), </w:t>
      </w:r>
      <w:r>
        <w:rPr>
          <w:rFonts w:ascii="Times New Roman" w:eastAsia="仿宋" w:hAnsi="Times New Roman"/>
          <w:sz w:val="24"/>
          <w:szCs w:val="24"/>
        </w:rPr>
        <w:t>高等教育出版社</w:t>
      </w:r>
      <w:r>
        <w:rPr>
          <w:rFonts w:ascii="Times New Roman" w:eastAsia="仿宋" w:hAnsi="Times New Roman"/>
          <w:sz w:val="24"/>
          <w:szCs w:val="24"/>
        </w:rPr>
        <w:t>, 800</w:t>
      </w:r>
      <w:r>
        <w:rPr>
          <w:rFonts w:ascii="Times New Roman" w:eastAsia="仿宋" w:hAnsi="Times New Roman"/>
          <w:sz w:val="24"/>
          <w:szCs w:val="24"/>
        </w:rPr>
        <w:t>千字</w:t>
      </w:r>
      <w:r>
        <w:rPr>
          <w:rFonts w:ascii="Times New Roman" w:eastAsia="仿宋" w:hAnsi="Times New Roman"/>
          <w:sz w:val="24"/>
          <w:szCs w:val="24"/>
        </w:rPr>
        <w:t>,</w:t>
      </w:r>
      <w:r>
        <w:rPr>
          <w:rFonts w:ascii="Times New Roman" w:eastAsia="仿宋" w:hAnsi="Times New Roman" w:hint="eastAsia"/>
          <w:sz w:val="24"/>
          <w:szCs w:val="24"/>
        </w:rPr>
        <w:t xml:space="preserve"> </w:t>
      </w:r>
      <w:r>
        <w:rPr>
          <w:rFonts w:ascii="Times New Roman" w:eastAsia="仿宋" w:hAnsi="Times New Roman"/>
          <w:sz w:val="24"/>
          <w:szCs w:val="24"/>
        </w:rPr>
        <w:t>2018.</w:t>
      </w:r>
    </w:p>
    <w:p w14:paraId="11B3AB04" w14:textId="77777777" w:rsidR="002D56A5" w:rsidRDefault="00B81B68">
      <w:pPr>
        <w:pStyle w:val="ab"/>
        <w:numPr>
          <w:ilvl w:val="0"/>
          <w:numId w:val="2"/>
        </w:numPr>
        <w:spacing w:beforeLines="50" w:before="156" w:line="360" w:lineRule="auto"/>
        <w:ind w:firstLineChars="0"/>
        <w:rPr>
          <w:rFonts w:ascii="Times New Roman" w:eastAsia="仿宋" w:hAnsi="Times New Roman" w:cs="Times New Roman"/>
          <w:sz w:val="24"/>
          <w:szCs w:val="24"/>
        </w:rPr>
      </w:pPr>
      <w:r>
        <w:rPr>
          <w:rFonts w:ascii="Times New Roman" w:eastAsia="仿宋" w:hAnsi="Times New Roman" w:hint="eastAsia"/>
          <w:sz w:val="24"/>
          <w:szCs w:val="24"/>
        </w:rPr>
        <w:t>郑云普</w:t>
      </w:r>
      <w:r>
        <w:rPr>
          <w:rFonts w:ascii="Times New Roman" w:eastAsia="仿宋" w:hAnsi="Times New Roman" w:hint="eastAsia"/>
          <w:sz w:val="24"/>
          <w:szCs w:val="24"/>
        </w:rPr>
        <w:t xml:space="preserve">, </w:t>
      </w:r>
      <w:r>
        <w:rPr>
          <w:rFonts w:ascii="Times New Roman" w:eastAsia="仿宋" w:hAnsi="Times New Roman" w:hint="eastAsia"/>
          <w:sz w:val="24"/>
          <w:szCs w:val="24"/>
        </w:rPr>
        <w:t>徐明</w:t>
      </w:r>
      <w:r>
        <w:rPr>
          <w:rFonts w:ascii="Times New Roman" w:eastAsia="仿宋" w:hAnsi="Times New Roman" w:hint="eastAsia"/>
          <w:sz w:val="24"/>
          <w:szCs w:val="24"/>
        </w:rPr>
        <w:t xml:space="preserve">, </w:t>
      </w:r>
      <w:r>
        <w:rPr>
          <w:rFonts w:ascii="Times New Roman" w:eastAsia="仿宋" w:hAnsi="Times New Roman" w:hint="eastAsia"/>
          <w:b/>
          <w:sz w:val="24"/>
          <w:szCs w:val="24"/>
        </w:rPr>
        <w:t>沈瑞昌</w:t>
      </w:r>
      <w:r>
        <w:rPr>
          <w:rFonts w:ascii="Times New Roman" w:eastAsia="仿宋" w:hAnsi="Times New Roman" w:hint="eastAsia"/>
          <w:sz w:val="24"/>
          <w:szCs w:val="24"/>
        </w:rPr>
        <w:t xml:space="preserve">, </w:t>
      </w:r>
      <w:r>
        <w:rPr>
          <w:rFonts w:ascii="Times New Roman" w:eastAsia="仿宋" w:hAnsi="Times New Roman" w:hint="eastAsia"/>
          <w:sz w:val="24"/>
          <w:szCs w:val="24"/>
        </w:rPr>
        <w:t>周浩然</w:t>
      </w:r>
      <w:r>
        <w:rPr>
          <w:rFonts w:ascii="Times New Roman" w:eastAsia="仿宋" w:hAnsi="Times New Roman" w:hint="eastAsia"/>
          <w:sz w:val="24"/>
          <w:szCs w:val="24"/>
        </w:rPr>
        <w:t xml:space="preserve">, </w:t>
      </w:r>
      <w:r>
        <w:rPr>
          <w:rFonts w:ascii="Times New Roman" w:eastAsia="仿宋" w:hAnsi="Times New Roman" w:hint="eastAsia"/>
          <w:sz w:val="24"/>
          <w:szCs w:val="24"/>
        </w:rPr>
        <w:t>郝立华</w:t>
      </w:r>
      <w:r>
        <w:rPr>
          <w:rFonts w:ascii="Times New Roman" w:eastAsia="仿宋" w:hAnsi="Times New Roman" w:hint="eastAsia"/>
          <w:sz w:val="24"/>
          <w:szCs w:val="24"/>
        </w:rPr>
        <w:t xml:space="preserve">. </w:t>
      </w:r>
      <w:r>
        <w:rPr>
          <w:rFonts w:ascii="Times New Roman" w:eastAsia="仿宋" w:hAnsi="Times New Roman" w:hint="eastAsia"/>
          <w:sz w:val="24"/>
          <w:szCs w:val="24"/>
        </w:rPr>
        <w:t>农田生态系统关键生理生化过程对气候变暖的响应与适应</w:t>
      </w:r>
      <w:r>
        <w:rPr>
          <w:rFonts w:ascii="Times New Roman" w:eastAsia="仿宋" w:hAnsi="Times New Roman" w:hint="eastAsia"/>
          <w:sz w:val="24"/>
          <w:szCs w:val="24"/>
        </w:rPr>
        <w:t xml:space="preserve">, </w:t>
      </w:r>
      <w:r>
        <w:rPr>
          <w:rFonts w:ascii="Times New Roman" w:eastAsia="仿宋" w:hAnsi="Times New Roman" w:hint="eastAsia"/>
          <w:sz w:val="24"/>
          <w:szCs w:val="24"/>
        </w:rPr>
        <w:t>科学出版社</w:t>
      </w:r>
      <w:r>
        <w:rPr>
          <w:rFonts w:ascii="Times New Roman" w:eastAsia="仿宋" w:hAnsi="Times New Roman" w:hint="eastAsia"/>
          <w:sz w:val="24"/>
          <w:szCs w:val="24"/>
        </w:rPr>
        <w:t>, 263</w:t>
      </w:r>
      <w:r>
        <w:rPr>
          <w:rFonts w:ascii="Times New Roman" w:eastAsia="仿宋" w:hAnsi="Times New Roman" w:hint="eastAsia"/>
          <w:sz w:val="24"/>
          <w:szCs w:val="24"/>
        </w:rPr>
        <w:t>千字</w:t>
      </w:r>
      <w:r>
        <w:rPr>
          <w:rFonts w:ascii="Times New Roman" w:eastAsia="仿宋" w:hAnsi="Times New Roman" w:hint="eastAsia"/>
          <w:sz w:val="24"/>
          <w:szCs w:val="24"/>
        </w:rPr>
        <w:t>, 2018.</w:t>
      </w:r>
    </w:p>
    <w:bookmarkEnd w:id="20"/>
    <w:bookmarkEnd w:id="21"/>
    <w:p w14:paraId="34B47539" w14:textId="77777777" w:rsidR="002D56A5" w:rsidRDefault="002D56A5">
      <w:pPr>
        <w:spacing w:line="360" w:lineRule="auto"/>
        <w:rPr>
          <w:rFonts w:ascii="Times New Roman" w:eastAsia="仿宋" w:hAnsi="Times New Roman" w:cs="Times New Roman"/>
          <w:sz w:val="24"/>
          <w:szCs w:val="24"/>
        </w:rPr>
      </w:pPr>
    </w:p>
    <w:p w14:paraId="0A01CB1A" w14:textId="77777777" w:rsidR="002D56A5" w:rsidRDefault="00B81B68">
      <w:pPr>
        <w:spacing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（二）学术论文</w:t>
      </w:r>
    </w:p>
    <w:p w14:paraId="60BE22E8" w14:textId="1035B1BE" w:rsidR="004539EE" w:rsidRPr="004539EE" w:rsidRDefault="004539EE">
      <w:pPr>
        <w:pStyle w:val="ab"/>
        <w:numPr>
          <w:ilvl w:val="0"/>
          <w:numId w:val="3"/>
        </w:numPr>
        <w:spacing w:beforeLines="50" w:before="156" w:line="400" w:lineRule="exact"/>
        <w:ind w:left="528" w:firstLineChars="0"/>
        <w:rPr>
          <w:rFonts w:ascii="Times New Roman" w:eastAsia="仿宋" w:hAnsi="Times New Roman" w:cs="Times New Roman"/>
          <w:sz w:val="32"/>
          <w:szCs w:val="28"/>
          <w:lang w:val="de-DE"/>
        </w:rPr>
      </w:pPr>
      <w:bookmarkStart w:id="22" w:name="_Hlk63242486"/>
      <w:bookmarkStart w:id="23" w:name="_Hlk100413618"/>
      <w:bookmarkStart w:id="24" w:name="OLE_LINK40"/>
      <w:bookmarkStart w:id="25" w:name="OLE_LINK39"/>
      <w:r w:rsidRPr="00B5075C">
        <w:rPr>
          <w:rFonts w:ascii="Times New Roman" w:hAnsi="Times New Roman" w:cs="Times New Roman"/>
          <w:b/>
          <w:bCs/>
          <w:sz w:val="24"/>
          <w:szCs w:val="24"/>
        </w:rPr>
        <w:t>Ruichang Shen</w:t>
      </w:r>
      <w:r w:rsidRPr="004539EE">
        <w:rPr>
          <w:rFonts w:ascii="Times New Roman" w:hAnsi="Times New Roman" w:cs="Times New Roman"/>
          <w:sz w:val="24"/>
          <w:szCs w:val="24"/>
        </w:rPr>
        <w:t xml:space="preserve">, Hong </w:t>
      </w:r>
      <w:r w:rsidRPr="004539EE">
        <w:rPr>
          <w:rFonts w:ascii="Times New Roman" w:hAnsi="Times New Roman" w:cs="Times New Roman" w:hint="eastAsia"/>
          <w:sz w:val="24"/>
          <w:szCs w:val="24"/>
        </w:rPr>
        <w:t>Y</w:t>
      </w:r>
      <w:r w:rsidRPr="004539EE">
        <w:rPr>
          <w:rFonts w:ascii="Times New Roman" w:hAnsi="Times New Roman" w:cs="Times New Roman"/>
          <w:sz w:val="24"/>
          <w:szCs w:val="24"/>
        </w:rPr>
        <w:t>ang,</w:t>
      </w:r>
      <w:bookmarkStart w:id="26" w:name="OLE_LINK92"/>
      <w:r w:rsidRPr="004539EE">
        <w:rPr>
          <w:rFonts w:ascii="Times New Roman" w:hAnsi="Times New Roman" w:cs="Times New Roman"/>
          <w:sz w:val="24"/>
          <w:szCs w:val="28"/>
        </w:rPr>
        <w:t xml:space="preserve"> Jörg Rinklebe</w:t>
      </w:r>
      <w:bookmarkEnd w:id="26"/>
      <w:r w:rsidRPr="004539EE">
        <w:rPr>
          <w:rFonts w:ascii="Times New Roman" w:hAnsi="Times New Roman" w:cs="Times New Roman" w:hint="eastAsia"/>
          <w:sz w:val="24"/>
          <w:szCs w:val="24"/>
        </w:rPr>
        <w:t>,</w:t>
      </w:r>
      <w:r w:rsidRPr="004539EE">
        <w:rPr>
          <w:rFonts w:ascii="Times New Roman" w:hAnsi="Times New Roman" w:cs="Times New Roman"/>
          <w:sz w:val="24"/>
          <w:szCs w:val="24"/>
        </w:rPr>
        <w:t xml:space="preserve"> </w:t>
      </w:r>
      <w:bookmarkStart w:id="27" w:name="_Hlk89874563"/>
      <w:r w:rsidRPr="004539EE">
        <w:rPr>
          <w:rFonts w:ascii="Times New Roman" w:hAnsi="Times New Roman" w:cs="Times New Roman"/>
          <w:sz w:val="24"/>
          <w:szCs w:val="24"/>
        </w:rPr>
        <w:t>Nanthi Bolan</w:t>
      </w:r>
      <w:bookmarkEnd w:id="27"/>
      <w:r w:rsidRPr="004539EE">
        <w:rPr>
          <w:rFonts w:ascii="Times New Roman" w:hAnsi="Times New Roman" w:cs="Times New Roman"/>
          <w:sz w:val="24"/>
          <w:szCs w:val="24"/>
        </w:rPr>
        <w:t>,</w:t>
      </w:r>
      <w:r w:rsidRPr="004539EE">
        <w:rPr>
          <w:rFonts w:ascii="Times New Roman" w:hAnsi="Times New Roman" w:cs="Times New Roman" w:hint="eastAsia"/>
          <w:sz w:val="24"/>
          <w:szCs w:val="24"/>
        </w:rPr>
        <w:t xml:space="preserve"> </w:t>
      </w:r>
      <w:r w:rsidRPr="004539EE">
        <w:rPr>
          <w:rFonts w:ascii="Times New Roman" w:hAnsi="Times New Roman" w:cs="Times New Roman"/>
          <w:sz w:val="24"/>
          <w:szCs w:val="24"/>
        </w:rPr>
        <w:t>Qiwu Hu, Xinyun Huang, Xiuting Wen, Bofu</w:t>
      </w:r>
      <w:r w:rsidRPr="004539EE">
        <w:rPr>
          <w:rFonts w:ascii="Times New Roman" w:hAnsi="Times New Roman" w:cs="Times New Roman"/>
          <w:sz w:val="24"/>
          <w:szCs w:val="24"/>
          <w:vertAlign w:val="superscript"/>
        </w:rPr>
        <w:t xml:space="preserve"> </w:t>
      </w:r>
      <w:r w:rsidRPr="004539EE">
        <w:rPr>
          <w:rFonts w:ascii="Times New Roman" w:hAnsi="Times New Roman" w:cs="Times New Roman"/>
          <w:sz w:val="24"/>
          <w:szCs w:val="24"/>
        </w:rPr>
        <w:t>Zheng, Lei Shi</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4539EE">
        <w:rPr>
          <w:rFonts w:ascii="Times New Roman" w:hAnsi="Times New Roman" w:cs="Times New Roman"/>
          <w:sz w:val="24"/>
          <w:szCs w:val="24"/>
        </w:rPr>
        <w:t>Seasonal flooding wetland expansion would strongly affect soil and sediment organic carbon storage and carbon-nutrient stoichiometry</w:t>
      </w:r>
      <w:r>
        <w:rPr>
          <w:rFonts w:ascii="Times New Roman" w:hAnsi="Times New Roman" w:cs="Times New Roman"/>
          <w:sz w:val="24"/>
          <w:szCs w:val="24"/>
        </w:rPr>
        <w:t xml:space="preserve">, </w:t>
      </w:r>
      <w:r>
        <w:rPr>
          <w:rFonts w:ascii="Times New Roman" w:eastAsia="仿宋" w:hAnsi="Times New Roman" w:cs="Times New Roman"/>
          <w:i/>
          <w:iCs/>
          <w:sz w:val="24"/>
          <w:lang w:val="de-DE"/>
        </w:rPr>
        <w:t>Science of The Total Environment</w:t>
      </w:r>
      <w:r>
        <w:rPr>
          <w:rFonts w:ascii="Times New Roman" w:eastAsia="仿宋" w:hAnsi="Times New Roman" w:cs="Times New Roman"/>
          <w:sz w:val="24"/>
          <w:lang w:val="de-DE"/>
        </w:rPr>
        <w:t xml:space="preserve">, 2022, </w:t>
      </w:r>
      <w:r w:rsidR="00B70C1D">
        <w:rPr>
          <w:rFonts w:ascii="Times New Roman" w:eastAsia="仿宋" w:hAnsi="Times New Roman" w:cs="Times New Roman"/>
          <w:sz w:val="24"/>
          <w:lang w:val="de-DE"/>
        </w:rPr>
        <w:t>828: 154427</w:t>
      </w:r>
      <w:r>
        <w:rPr>
          <w:rFonts w:ascii="Times New Roman" w:eastAsia="仿宋" w:hAnsi="Times New Roman" w:cs="Times New Roman"/>
          <w:sz w:val="24"/>
          <w:lang w:val="de-DE"/>
        </w:rPr>
        <w:t>.</w:t>
      </w:r>
    </w:p>
    <w:p w14:paraId="08079F4A" w14:textId="6FBDD5C0" w:rsidR="004A3F64" w:rsidRPr="004A3F64" w:rsidRDefault="004A3F64">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sz w:val="24"/>
          <w:lang w:val="de-DE"/>
        </w:rPr>
        <w:t>B</w:t>
      </w:r>
      <w:r>
        <w:rPr>
          <w:rFonts w:ascii="Times New Roman" w:eastAsia="仿宋" w:hAnsi="Times New Roman" w:cs="Times New Roman"/>
          <w:sz w:val="24"/>
          <w:lang w:val="de-DE"/>
        </w:rPr>
        <w:t xml:space="preserve">inSong Jin, Kirk O. Winemiller, Wenwei Ren, Dave Tickner, Xiaohua Wei, </w:t>
      </w:r>
      <w:r>
        <w:rPr>
          <w:rFonts w:ascii="Times New Roman" w:eastAsia="仿宋" w:hAnsi="Times New Roman" w:cs="Times New Roman" w:hint="eastAsia"/>
          <w:sz w:val="24"/>
          <w:lang w:val="de-DE"/>
        </w:rPr>
        <w:t>Li</w:t>
      </w:r>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Guo</w:t>
      </w:r>
      <w:r>
        <w:rPr>
          <w:rFonts w:ascii="Times New Roman" w:eastAsia="仿宋" w:hAnsi="Times New Roman" w:cs="Times New Roman"/>
          <w:sz w:val="24"/>
          <w:lang w:val="de-DE"/>
        </w:rPr>
        <w:t xml:space="preserve">, Qin Li, Hui Zhang, Paulo Santos Pompeu, Marc Goichot, Sikai Wang, </w:t>
      </w:r>
      <w:r w:rsidRPr="004A3F64">
        <w:rPr>
          <w:rFonts w:ascii="Times New Roman" w:eastAsia="仿宋" w:hAnsi="Times New Roman" w:cs="Times New Roman"/>
          <w:b/>
          <w:bCs/>
          <w:sz w:val="24"/>
          <w:lang w:val="de-DE"/>
        </w:rPr>
        <w:t>Ruichang Shen</w:t>
      </w:r>
      <w:r>
        <w:rPr>
          <w:rFonts w:ascii="Times New Roman" w:eastAsia="仿宋" w:hAnsi="Times New Roman" w:cs="Times New Roman"/>
          <w:sz w:val="24"/>
          <w:lang w:val="de-DE"/>
        </w:rPr>
        <w:t xml:space="preserve">, Xiaoping Wu. </w:t>
      </w:r>
      <w:bookmarkStart w:id="28" w:name="OLE_LINK29"/>
      <w:r>
        <w:rPr>
          <w:rFonts w:ascii="Times New Roman" w:eastAsia="仿宋" w:hAnsi="Times New Roman" w:cs="Times New Roman"/>
          <w:sz w:val="24"/>
          <w:lang w:val="de-DE"/>
        </w:rPr>
        <w:t>Basin-scale approach needed for Yangtze River fisheries restoration</w:t>
      </w:r>
      <w:bookmarkEnd w:id="28"/>
      <w:r>
        <w:rPr>
          <w:rFonts w:ascii="Times New Roman" w:eastAsia="仿宋" w:hAnsi="Times New Roman" w:cs="Times New Roman"/>
          <w:sz w:val="24"/>
          <w:lang w:val="de-DE"/>
        </w:rPr>
        <w:t xml:space="preserve">, </w:t>
      </w:r>
      <w:r w:rsidRPr="004A3F64">
        <w:rPr>
          <w:rFonts w:ascii="Times New Roman" w:eastAsia="仿宋" w:hAnsi="Times New Roman" w:cs="Times New Roman"/>
          <w:i/>
          <w:iCs/>
          <w:sz w:val="24"/>
          <w:lang w:val="de-DE"/>
        </w:rPr>
        <w:t>Fish and Fisheries</w:t>
      </w:r>
      <w:r>
        <w:rPr>
          <w:rFonts w:ascii="Times New Roman" w:eastAsia="仿宋" w:hAnsi="Times New Roman" w:cs="Times New Roman"/>
          <w:sz w:val="24"/>
          <w:lang w:val="de-DE"/>
        </w:rPr>
        <w:t>, 2022, Accepted.</w:t>
      </w:r>
    </w:p>
    <w:p w14:paraId="01D94B30" w14:textId="66808BDA"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sz w:val="24"/>
        </w:rPr>
        <w:t>黄幸运</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温秀婷</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张研</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戎俊</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聂明</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郑博福</w:t>
      </w:r>
      <w:r>
        <w:rPr>
          <w:rFonts w:ascii="Times New Roman" w:eastAsia="仿宋" w:hAnsi="Times New Roman" w:cs="Times New Roman" w:hint="eastAsia"/>
          <w:sz w:val="24"/>
        </w:rPr>
        <w:t xml:space="preserve">, </w:t>
      </w:r>
      <w:r>
        <w:rPr>
          <w:rFonts w:ascii="Times New Roman" w:eastAsia="仿宋" w:hAnsi="Times New Roman" w:cs="Times New Roman" w:hint="eastAsia"/>
          <w:b/>
          <w:bCs/>
          <w:sz w:val="24"/>
        </w:rPr>
        <w:t>沈瑞昌</w:t>
      </w:r>
      <w:r w:rsidRPr="00CC7D00">
        <w:rPr>
          <w:rFonts w:ascii="Times New Roman" w:eastAsia="仿宋" w:hAnsi="Times New Roman" w:cs="Times New Roman" w:hint="eastAsia"/>
          <w:b/>
          <w:bCs/>
          <w:sz w:val="24"/>
          <w:vertAlign w:val="superscript"/>
        </w:rPr>
        <w:t>*</w:t>
      </w:r>
      <w:r>
        <w:rPr>
          <w:rFonts w:ascii="Times New Roman" w:eastAsia="仿宋" w:hAnsi="Times New Roman" w:cs="Times New Roman" w:hint="eastAsia"/>
          <w:sz w:val="24"/>
        </w:rPr>
        <w:t xml:space="preserve">. </w:t>
      </w:r>
      <w:bookmarkStart w:id="29" w:name="OLE_LINK28"/>
      <w:r>
        <w:rPr>
          <w:rFonts w:ascii="Times New Roman" w:eastAsia="仿宋" w:hAnsi="Times New Roman" w:cs="Times New Roman" w:hint="eastAsia"/>
          <w:sz w:val="24"/>
        </w:rPr>
        <w:t>鄱阳湖苔草洲滩湿地土壤胞外酶活性和化学计量比随高程的变化特征</w:t>
      </w:r>
      <w:bookmarkEnd w:id="29"/>
      <w:r>
        <w:rPr>
          <w:rFonts w:ascii="Times New Roman" w:eastAsia="仿宋" w:hAnsi="Times New Roman" w:cs="Times New Roman" w:hint="eastAsia"/>
          <w:sz w:val="24"/>
        </w:rPr>
        <w:t xml:space="preserve">, </w:t>
      </w:r>
      <w:r>
        <w:rPr>
          <w:rFonts w:ascii="Times New Roman" w:eastAsia="仿宋" w:hAnsi="Times New Roman" w:cs="Times New Roman" w:hint="eastAsia"/>
          <w:i/>
          <w:iCs/>
          <w:sz w:val="24"/>
        </w:rPr>
        <w:t>湖泊科学</w:t>
      </w:r>
      <w:r>
        <w:rPr>
          <w:rFonts w:ascii="Times New Roman" w:eastAsia="仿宋" w:hAnsi="Times New Roman" w:cs="Times New Roman" w:hint="eastAsia"/>
          <w:sz w:val="24"/>
        </w:rPr>
        <w:t>, 202</w:t>
      </w:r>
      <w:r w:rsidR="000C1519">
        <w:rPr>
          <w:rFonts w:ascii="Times New Roman" w:eastAsia="仿宋" w:hAnsi="Times New Roman" w:cs="Times New Roman"/>
          <w:sz w:val="24"/>
        </w:rPr>
        <w:t>2</w:t>
      </w:r>
      <w:r>
        <w:rPr>
          <w:rFonts w:ascii="Times New Roman" w:eastAsia="仿宋" w:hAnsi="Times New Roman" w:cs="Times New Roman" w:hint="eastAsia"/>
          <w:sz w:val="24"/>
        </w:rPr>
        <w:t xml:space="preserve">, </w:t>
      </w:r>
      <w:r w:rsidR="00E20E41">
        <w:rPr>
          <w:rFonts w:ascii="Times New Roman" w:eastAsia="仿宋" w:hAnsi="Times New Roman" w:cs="Times New Roman" w:hint="eastAsia"/>
          <w:sz w:val="24"/>
        </w:rPr>
        <w:t>3</w:t>
      </w:r>
      <w:r w:rsidR="00E20E41">
        <w:rPr>
          <w:rFonts w:ascii="Times New Roman" w:eastAsia="仿宋" w:hAnsi="Times New Roman" w:cs="Times New Roman"/>
          <w:sz w:val="24"/>
        </w:rPr>
        <w:t>4</w:t>
      </w:r>
      <w:r w:rsidR="00E20E41">
        <w:rPr>
          <w:rFonts w:ascii="Times New Roman" w:eastAsia="仿宋" w:hAnsi="Times New Roman" w:cs="Times New Roman" w:hint="eastAsia"/>
          <w:sz w:val="24"/>
        </w:rPr>
        <w:t>(</w:t>
      </w:r>
      <w:r w:rsidR="00E20E41">
        <w:rPr>
          <w:rFonts w:ascii="Times New Roman" w:eastAsia="仿宋" w:hAnsi="Times New Roman" w:cs="Times New Roman"/>
          <w:sz w:val="24"/>
        </w:rPr>
        <w:t>3): 894-905</w:t>
      </w:r>
      <w:r>
        <w:rPr>
          <w:rFonts w:ascii="Times New Roman" w:eastAsia="仿宋" w:hAnsi="Times New Roman" w:cs="Times New Roman" w:hint="eastAsia"/>
          <w:sz w:val="24"/>
        </w:rPr>
        <w:t xml:space="preserve">. </w:t>
      </w:r>
    </w:p>
    <w:p w14:paraId="08262065" w14:textId="2F1E50FD"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b/>
          <w:bCs/>
          <w:sz w:val="24"/>
          <w:lang w:val="de-DE"/>
        </w:rPr>
        <w:t>沈瑞昌</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马涛</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陈家宽</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李琴</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基于文献计量的长江保护研究特征与科技支撑建议</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r>
        <w:rPr>
          <w:rFonts w:ascii="Times New Roman" w:eastAsia="仿宋" w:hAnsi="Times New Roman" w:cs="Times New Roman" w:hint="eastAsia"/>
          <w:i/>
          <w:iCs/>
          <w:sz w:val="24"/>
          <w:lang w:val="de-DE"/>
        </w:rPr>
        <w:t>人民长江</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202</w:t>
      </w:r>
      <w:r w:rsidR="00DA1332">
        <w:rPr>
          <w:rFonts w:ascii="Times New Roman" w:eastAsia="仿宋" w:hAnsi="Times New Roman" w:cs="Times New Roman"/>
          <w:sz w:val="24"/>
          <w:lang w:val="de-DE"/>
        </w:rPr>
        <w:t>2</w:t>
      </w:r>
      <w:r w:rsidR="00DA1332">
        <w:rPr>
          <w:rFonts w:ascii="Times New Roman" w:eastAsia="仿宋" w:hAnsi="Times New Roman" w:cs="Times New Roman" w:hint="eastAsia"/>
          <w:sz w:val="24"/>
          <w:lang w:val="de-DE"/>
        </w:rPr>
        <w:t>,</w:t>
      </w:r>
      <w:r w:rsidR="00DA1332">
        <w:rPr>
          <w:rFonts w:ascii="Times New Roman" w:eastAsia="仿宋" w:hAnsi="Times New Roman" w:cs="Times New Roman"/>
          <w:sz w:val="24"/>
          <w:lang w:val="de-DE"/>
        </w:rPr>
        <w:t xml:space="preserve"> 51(1): 43-53</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w:t>
      </w:r>
    </w:p>
    <w:p w14:paraId="39B57FC3" w14:textId="77777777"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b/>
          <w:bCs/>
          <w:sz w:val="24"/>
          <w:lang w:val="de-DE"/>
        </w:rPr>
        <w:t>S</w:t>
      </w:r>
      <w:r>
        <w:rPr>
          <w:rFonts w:ascii="Times New Roman" w:eastAsia="仿宋" w:hAnsi="Times New Roman" w:cs="Times New Roman"/>
          <w:b/>
          <w:bCs/>
          <w:sz w:val="24"/>
          <w:lang w:val="de-DE"/>
        </w:rPr>
        <w:t xml:space="preserve">hen </w:t>
      </w:r>
      <w:r>
        <w:rPr>
          <w:rFonts w:ascii="Times New Roman" w:eastAsia="仿宋" w:hAnsi="Times New Roman" w:cs="Times New Roman" w:hint="eastAsia"/>
          <w:b/>
          <w:bCs/>
          <w:sz w:val="24"/>
          <w:lang w:val="de-DE"/>
        </w:rPr>
        <w:t>R</w:t>
      </w:r>
      <w:r>
        <w:rPr>
          <w:rFonts w:ascii="Times New Roman" w:eastAsia="仿宋" w:hAnsi="Times New Roman" w:cs="Times New Roman"/>
          <w:b/>
          <w:bCs/>
          <w:sz w:val="24"/>
          <w:lang w:val="de-DE"/>
        </w:rPr>
        <w:t>uichang</w:t>
      </w:r>
      <w:r>
        <w:rPr>
          <w:rFonts w:ascii="Times New Roman" w:eastAsia="仿宋" w:hAnsi="Times New Roman" w:cs="Times New Roman"/>
          <w:sz w:val="24"/>
          <w:lang w:val="de-DE"/>
        </w:rPr>
        <w:t xml:space="preserve">, Lan Zhichun, Jörg Rinklebe, Nie Ming, Hu Qiwu, Yan Zhifeng, Fang Changming, Jin Bingsong, Chen Jiakuan. Flooding variations affect soil bacterial communities at the spatial and inter-annual scales, </w:t>
      </w:r>
      <w:r>
        <w:rPr>
          <w:rFonts w:ascii="Times New Roman" w:eastAsia="仿宋" w:hAnsi="Times New Roman" w:cs="Times New Roman"/>
          <w:i/>
          <w:iCs/>
          <w:sz w:val="24"/>
          <w:lang w:val="de-DE"/>
        </w:rPr>
        <w:t>Science of The Total Environment</w:t>
      </w:r>
      <w:r>
        <w:rPr>
          <w:rFonts w:ascii="Times New Roman" w:eastAsia="仿宋" w:hAnsi="Times New Roman" w:cs="Times New Roman"/>
          <w:sz w:val="24"/>
          <w:lang w:val="de-DE"/>
        </w:rPr>
        <w:t>, 2021</w:t>
      </w:r>
      <w:r>
        <w:rPr>
          <w:rFonts w:ascii="Times New Roman" w:eastAsia="仿宋" w:hAnsi="Times New Roman" w:cs="Times New Roman" w:hint="eastAsia"/>
          <w:sz w:val="24"/>
          <w:lang w:val="de-DE"/>
        </w:rPr>
        <w:t>,</w:t>
      </w:r>
      <w:r>
        <w:rPr>
          <w:rFonts w:ascii="Times New Roman" w:eastAsia="仿宋" w:hAnsi="Times New Roman" w:cs="Times New Roman"/>
          <w:sz w:val="24"/>
          <w:lang w:val="de-DE"/>
        </w:rPr>
        <w:t xml:space="preserve"> 759: 143471</w:t>
      </w:r>
      <w:r>
        <w:rPr>
          <w:rFonts w:ascii="Times New Roman" w:eastAsia="仿宋" w:hAnsi="Times New Roman" w:cs="Times New Roman" w:hint="eastAsia"/>
          <w:sz w:val="24"/>
        </w:rPr>
        <w:t>.</w:t>
      </w:r>
    </w:p>
    <w:p w14:paraId="02F327BD" w14:textId="77777777"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sz w:val="24"/>
          <w:lang w:val="de-DE"/>
        </w:rPr>
        <w:t>L</w:t>
      </w:r>
      <w:r>
        <w:rPr>
          <w:rFonts w:ascii="Times New Roman" w:eastAsia="仿宋" w:hAnsi="Times New Roman" w:cs="Times New Roman"/>
          <w:sz w:val="24"/>
          <w:lang w:val="de-DE"/>
        </w:rPr>
        <w:t xml:space="preserve">an Zhichun, Chen Yasong, </w:t>
      </w:r>
      <w:r>
        <w:rPr>
          <w:rFonts w:ascii="Times New Roman" w:eastAsia="仿宋" w:hAnsi="Times New Roman" w:cs="Times New Roman"/>
          <w:b/>
          <w:bCs/>
          <w:sz w:val="24"/>
          <w:lang w:val="de-DE"/>
        </w:rPr>
        <w:t>Shen Ruichang</w:t>
      </w:r>
      <w:r>
        <w:rPr>
          <w:rFonts w:ascii="Times New Roman" w:eastAsia="仿宋" w:hAnsi="Times New Roman" w:cs="Times New Roman"/>
          <w:sz w:val="24"/>
          <w:lang w:val="de-DE"/>
        </w:rPr>
        <w:t xml:space="preserve">, Cai Yongjiu, Luo Hao, Jin Binsong, Chen Jiakuan. Effects of flooding duration on wetland plant biomass: the importance of soil nutrients and season, </w:t>
      </w:r>
      <w:r>
        <w:rPr>
          <w:rFonts w:ascii="Times New Roman" w:eastAsia="仿宋" w:hAnsi="Times New Roman" w:cs="Times New Roman"/>
          <w:i/>
          <w:iCs/>
          <w:sz w:val="24"/>
          <w:lang w:val="de-DE"/>
        </w:rPr>
        <w:t>Freshwater Biology</w:t>
      </w:r>
      <w:r>
        <w:rPr>
          <w:rFonts w:ascii="Times New Roman" w:eastAsia="仿宋" w:hAnsi="Times New Roman" w:cs="Times New Roman"/>
          <w:sz w:val="24"/>
          <w:lang w:val="de-DE"/>
        </w:rPr>
        <w:t>, 2021, 66(2): 211-222.</w:t>
      </w:r>
    </w:p>
    <w:p w14:paraId="454821ED" w14:textId="77777777"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bookmarkStart w:id="30" w:name="OLE_LINK16"/>
      <w:r>
        <w:rPr>
          <w:rFonts w:ascii="Times New Roman" w:eastAsia="仿宋" w:hAnsi="Times New Roman" w:cs="Times New Roman"/>
          <w:b/>
          <w:sz w:val="24"/>
          <w:lang w:val="de-DE"/>
        </w:rPr>
        <w:t>Shen Ruichang</w:t>
      </w:r>
      <w:r>
        <w:rPr>
          <w:rFonts w:ascii="Times New Roman" w:eastAsia="仿宋" w:hAnsi="Times New Roman" w:cs="Times New Roman"/>
          <w:sz w:val="24"/>
          <w:lang w:val="de-DE"/>
        </w:rPr>
        <w:t xml:space="preserve">, Lan Zhichun, Huang Xingyun, Chen Yasong, Hu Qiwu, Fang Changming, Jin Binsong, Chen Jiakuan. </w:t>
      </w:r>
      <w:bookmarkStart w:id="31" w:name="OLE_LINK21"/>
      <w:bookmarkStart w:id="32" w:name="OLE_LINK20"/>
      <w:r>
        <w:rPr>
          <w:rFonts w:ascii="Times New Roman" w:eastAsia="仿宋" w:hAnsi="Times New Roman" w:cs="Times New Roman"/>
          <w:sz w:val="24"/>
          <w:lang w:val="de-DE"/>
        </w:rPr>
        <w:t>Soil and plant characteristics during two hydrologically contrasting years at the lakeshore wetland of Poyang Lake, China</w:t>
      </w:r>
      <w:bookmarkEnd w:id="31"/>
      <w:bookmarkEnd w:id="32"/>
      <w:r>
        <w:rPr>
          <w:rFonts w:ascii="Times New Roman" w:eastAsia="仿宋" w:hAnsi="Times New Roman" w:cs="Times New Roman"/>
          <w:sz w:val="24"/>
          <w:lang w:val="de-DE"/>
        </w:rPr>
        <w:t xml:space="preserve">, </w:t>
      </w:r>
      <w:r>
        <w:rPr>
          <w:rFonts w:ascii="Times New Roman" w:eastAsia="仿宋" w:hAnsi="Times New Roman" w:cs="Times New Roman"/>
          <w:i/>
          <w:sz w:val="24"/>
          <w:lang w:val="de-DE"/>
        </w:rPr>
        <w:t>Journal of Soils and Sediments</w:t>
      </w:r>
      <w:r>
        <w:rPr>
          <w:rFonts w:ascii="Times New Roman" w:eastAsia="仿宋" w:hAnsi="Times New Roman" w:cs="Times New Roman"/>
          <w:sz w:val="24"/>
          <w:lang w:val="de-DE"/>
        </w:rPr>
        <w:t>, 2020</w:t>
      </w:r>
      <w:bookmarkStart w:id="33" w:name="OLE_LINK57"/>
      <w:r>
        <w:rPr>
          <w:rFonts w:ascii="Times New Roman" w:eastAsia="仿宋" w:hAnsi="Times New Roman" w:cs="Times New Roman"/>
          <w:sz w:val="24"/>
          <w:lang w:val="de-DE"/>
        </w:rPr>
        <w:t xml:space="preserve">, </w:t>
      </w:r>
      <w:r>
        <w:rPr>
          <w:rFonts w:ascii="Times New Roman" w:eastAsia="仿宋" w:hAnsi="Times New Roman" w:cs="Times New Roman" w:hint="eastAsia"/>
          <w:sz w:val="24"/>
          <w:lang w:val="de-DE"/>
        </w:rPr>
        <w:t>20(9): 3368-3379.</w:t>
      </w:r>
      <w:bookmarkEnd w:id="33"/>
    </w:p>
    <w:bookmarkEnd w:id="30"/>
    <w:p w14:paraId="7B4A57A4" w14:textId="77777777"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b/>
          <w:sz w:val="24"/>
          <w:lang w:val="de-DE"/>
        </w:rPr>
        <w:t>Shen Ruichang</w:t>
      </w:r>
      <w:r>
        <w:rPr>
          <w:rFonts w:ascii="Times New Roman" w:eastAsia="仿宋" w:hAnsi="Times New Roman" w:cs="Times New Roman"/>
          <w:sz w:val="24"/>
          <w:lang w:val="de-DE"/>
        </w:rPr>
        <w:t xml:space="preserve">, Xu Ming, Chi Yonggang, Yu Shen, Wan Shiqiang, He Nianpeng. Microbial membranes </w:t>
      </w:r>
      <w:r>
        <w:rPr>
          <w:rFonts w:ascii="Times New Roman" w:eastAsia="仿宋" w:hAnsi="Times New Roman" w:cs="Times New Roman"/>
          <w:color w:val="000000"/>
          <w:sz w:val="24"/>
          <w:lang w:val="de-DE"/>
        </w:rPr>
        <w:t>related to the thermal acclimat</w:t>
      </w:r>
      <w:bookmarkStart w:id="34" w:name="OLE_LINK17"/>
      <w:bookmarkStart w:id="35" w:name="OLE_LINK18"/>
      <w:r>
        <w:rPr>
          <w:rFonts w:ascii="Times New Roman" w:eastAsia="仿宋" w:hAnsi="Times New Roman" w:cs="Times New Roman"/>
          <w:color w:val="000000"/>
          <w:sz w:val="24"/>
          <w:lang w:val="de-DE"/>
        </w:rPr>
        <w:t xml:space="preserve">ion of soil heterotrophic respiration in a temperate steppe in northern China, </w:t>
      </w:r>
      <w:r>
        <w:rPr>
          <w:rFonts w:ascii="Times New Roman" w:eastAsia="仿宋" w:hAnsi="Times New Roman" w:cs="Times New Roman"/>
          <w:i/>
          <w:color w:val="000000"/>
          <w:sz w:val="24"/>
          <w:lang w:val="de-DE"/>
        </w:rPr>
        <w:t>European Journal of</w:t>
      </w:r>
      <w:bookmarkEnd w:id="34"/>
      <w:bookmarkEnd w:id="35"/>
      <w:r>
        <w:rPr>
          <w:rFonts w:ascii="Times New Roman" w:eastAsia="仿宋" w:hAnsi="Times New Roman" w:cs="Times New Roman"/>
          <w:i/>
          <w:color w:val="000000"/>
          <w:sz w:val="24"/>
          <w:lang w:val="de-DE"/>
        </w:rPr>
        <w:t xml:space="preserve"> Soil Science</w:t>
      </w:r>
      <w:r>
        <w:rPr>
          <w:rFonts w:ascii="Times New Roman" w:eastAsia="仿宋" w:hAnsi="Times New Roman" w:cs="Times New Roman"/>
          <w:b/>
          <w:color w:val="000000"/>
          <w:sz w:val="24"/>
          <w:lang w:val="de-DE"/>
        </w:rPr>
        <w:t>,</w:t>
      </w:r>
      <w:r>
        <w:rPr>
          <w:rFonts w:ascii="Times New Roman" w:eastAsia="仿宋" w:hAnsi="Times New Roman" w:cs="Times New Roman"/>
          <w:sz w:val="24"/>
          <w:lang w:val="de-DE"/>
        </w:rPr>
        <w:t xml:space="preserve"> 20</w:t>
      </w:r>
      <w:r>
        <w:rPr>
          <w:rFonts w:ascii="Times New Roman" w:eastAsia="仿宋" w:hAnsi="Times New Roman" w:cs="Times New Roman" w:hint="eastAsia"/>
          <w:sz w:val="24"/>
          <w:lang w:val="de-DE"/>
        </w:rPr>
        <w:t>20, 71(3): 484-494</w:t>
      </w:r>
      <w:r>
        <w:rPr>
          <w:rFonts w:ascii="Times New Roman" w:eastAsia="仿宋" w:hAnsi="Times New Roman" w:cs="Times New Roman"/>
          <w:sz w:val="24"/>
          <w:lang w:val="de-DE"/>
        </w:rPr>
        <w:t>.</w:t>
      </w:r>
    </w:p>
    <w:bookmarkEnd w:id="22"/>
    <w:p w14:paraId="6E11178D" w14:textId="77777777" w:rsidR="002D56A5" w:rsidRDefault="00B81B68">
      <w:pPr>
        <w:pStyle w:val="ab"/>
        <w:numPr>
          <w:ilvl w:val="0"/>
          <w:numId w:val="3"/>
        </w:numPr>
        <w:spacing w:beforeLines="50" w:before="156" w:line="400" w:lineRule="exact"/>
        <w:ind w:left="528" w:firstLineChars="0"/>
        <w:rPr>
          <w:rFonts w:ascii="Times New Roman" w:eastAsia="仿宋" w:hAnsi="Times New Roman" w:cs="Times New Roman"/>
          <w:sz w:val="24"/>
          <w:lang w:val="de-DE"/>
        </w:rPr>
      </w:pPr>
      <w:r>
        <w:rPr>
          <w:rFonts w:ascii="Times New Roman" w:eastAsia="仿宋" w:hAnsi="Times New Roman" w:cs="Times New Roman" w:hint="eastAsia"/>
          <w:sz w:val="24"/>
          <w:lang w:val="de-DE"/>
        </w:rPr>
        <w:t>Chen Yasong, Camille Stagg, Cai Yongjiu, L</w:t>
      </w:r>
      <w:r>
        <w:rPr>
          <w:rFonts w:ascii="Times New Roman" w:eastAsia="仿宋" w:hAnsi="Times New Roman" w:cs="Times New Roman"/>
          <w:sz w:val="24"/>
          <w:lang w:val="de-DE"/>
        </w:rPr>
        <w:t>ü</w:t>
      </w:r>
      <w:r>
        <w:rPr>
          <w:rFonts w:ascii="Times New Roman" w:eastAsia="仿宋" w:hAnsi="Times New Roman" w:cs="Times New Roman" w:hint="eastAsia"/>
          <w:sz w:val="24"/>
          <w:lang w:val="de-DE"/>
        </w:rPr>
        <w:t xml:space="preserve"> Xiaotao, Wang Xiaolong, </w:t>
      </w:r>
      <w:r>
        <w:rPr>
          <w:rFonts w:ascii="Times New Roman" w:eastAsia="仿宋" w:hAnsi="Times New Roman" w:cs="Times New Roman" w:hint="eastAsia"/>
          <w:b/>
          <w:sz w:val="24"/>
          <w:lang w:val="de-DE"/>
        </w:rPr>
        <w:t>Shen Ruichang</w:t>
      </w:r>
      <w:r>
        <w:rPr>
          <w:rFonts w:ascii="Times New Roman" w:eastAsia="仿宋" w:hAnsi="Times New Roman" w:cs="Times New Roman" w:hint="eastAsia"/>
          <w:sz w:val="24"/>
          <w:lang w:val="de-DE"/>
        </w:rPr>
        <w:t xml:space="preserve">, Lan Zhichun. Scaling responses of leaf nutrient stoichiometry to the lakeshore flooding duration gradient across different organizational levels, </w:t>
      </w:r>
      <w:r>
        <w:rPr>
          <w:rFonts w:ascii="Times New Roman" w:eastAsia="仿宋" w:hAnsi="Times New Roman" w:cs="Times New Roman" w:hint="eastAsia"/>
          <w:i/>
          <w:sz w:val="24"/>
          <w:lang w:val="de-DE"/>
        </w:rPr>
        <w:t>Science of The Total Environment</w:t>
      </w:r>
      <w:r>
        <w:rPr>
          <w:rFonts w:ascii="Times New Roman" w:eastAsia="仿宋" w:hAnsi="Times New Roman" w:cs="Times New Roman" w:hint="eastAsia"/>
          <w:sz w:val="24"/>
          <w:lang w:val="de-DE"/>
        </w:rPr>
        <w:t xml:space="preserve">, 2020, </w:t>
      </w:r>
      <w:r>
        <w:rPr>
          <w:rFonts w:ascii="Times New Roman" w:eastAsia="仿宋" w:hAnsi="Times New Roman" w:cs="Times New Roman"/>
          <w:sz w:val="24"/>
          <w:lang w:val="de-DE"/>
        </w:rPr>
        <w:t>7</w:t>
      </w:r>
      <w:r>
        <w:rPr>
          <w:rFonts w:ascii="Times New Roman" w:eastAsia="仿宋" w:hAnsi="Times New Roman" w:cs="Times New Roman" w:hint="eastAsia"/>
          <w:sz w:val="24"/>
          <w:lang w:val="de-DE"/>
        </w:rPr>
        <w:t xml:space="preserve">40: </w:t>
      </w:r>
      <w:r>
        <w:rPr>
          <w:rFonts w:ascii="Times New Roman" w:eastAsia="仿宋" w:hAnsi="Times New Roman" w:cs="Times New Roman"/>
          <w:sz w:val="24"/>
          <w:lang w:val="de-DE"/>
        </w:rPr>
        <w:t>139740</w:t>
      </w:r>
      <w:r>
        <w:rPr>
          <w:rFonts w:ascii="Times New Roman" w:eastAsia="仿宋" w:hAnsi="Times New Roman" w:cs="Times New Roman" w:hint="eastAsia"/>
          <w:sz w:val="24"/>
          <w:lang w:val="de-DE"/>
        </w:rPr>
        <w:t>.</w:t>
      </w:r>
    </w:p>
    <w:p w14:paraId="20C1687F"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sz w:val="24"/>
          <w:lang w:val="de-DE"/>
        </w:rPr>
        <w:t xml:space="preserve">Chi Yonggang, Yang Qingpeng, Zhou Lei, </w:t>
      </w:r>
      <w:r>
        <w:rPr>
          <w:rFonts w:ascii="Times New Roman" w:eastAsia="仿宋" w:hAnsi="Times New Roman" w:cs="Times New Roman"/>
          <w:b/>
          <w:sz w:val="24"/>
          <w:lang w:val="de-DE"/>
        </w:rPr>
        <w:t>Shen Ruichang</w:t>
      </w:r>
      <w:r>
        <w:rPr>
          <w:rFonts w:ascii="Times New Roman" w:eastAsia="仿宋" w:hAnsi="Times New Roman" w:cs="Times New Roman"/>
          <w:sz w:val="24"/>
          <w:lang w:val="de-DE"/>
        </w:rPr>
        <w:t xml:space="preserve">, Zheng Shuxia, Zhang Zhaoyang, Zhang Zhenzhen, Xu Ming, Wu Chaofan, Lin Xingwen, Jin Jia. Temperature sensitivity in individual components of ecosystem respiration increases along vertical gradient of leaf-stem-soil in three subtropical forests, </w:t>
      </w:r>
      <w:r>
        <w:rPr>
          <w:rFonts w:ascii="Times New Roman" w:eastAsia="仿宋" w:hAnsi="Times New Roman" w:cs="Times New Roman"/>
          <w:i/>
          <w:sz w:val="24"/>
          <w:lang w:val="de-DE"/>
        </w:rPr>
        <w:t>Forests</w:t>
      </w:r>
      <w:r>
        <w:rPr>
          <w:rFonts w:ascii="Times New Roman" w:eastAsia="仿宋" w:hAnsi="Times New Roman" w:cs="Times New Roman"/>
          <w:sz w:val="24"/>
          <w:lang w:val="de-DE"/>
        </w:rPr>
        <w:t>, 2020, 11 (2): 140.</w:t>
      </w:r>
    </w:p>
    <w:p w14:paraId="36D295BF"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bookmarkStart w:id="36" w:name="_Hlk63242519"/>
      <w:r>
        <w:rPr>
          <w:rFonts w:ascii="Times New Roman" w:eastAsia="仿宋" w:hAnsi="Times New Roman" w:cs="Times New Roman"/>
          <w:b/>
          <w:color w:val="000000"/>
          <w:sz w:val="24"/>
          <w:lang w:val="de-DE"/>
        </w:rPr>
        <w:t>Shen Ruichang</w:t>
      </w:r>
      <w:r>
        <w:rPr>
          <w:rFonts w:ascii="Times New Roman" w:eastAsia="仿宋" w:hAnsi="Times New Roman" w:cs="Times New Roman"/>
          <w:color w:val="000000"/>
          <w:sz w:val="24"/>
          <w:lang w:val="de-DE"/>
        </w:rPr>
        <w:t>, Lan Zhichun, Chen Yasong, Leng Fei, Jin Binsong, Fang Changming, Chen Jiakuan. The effects of flooding regimes and soil nutrients on lakeshore plant diversity in a pristine lake and a human managed lake in subtropical China,</w:t>
      </w:r>
      <w:r>
        <w:rPr>
          <w:rFonts w:ascii="Times New Roman" w:eastAsia="仿宋" w:hAnsi="Times New Roman" w:cs="Times New Roman"/>
          <w:b/>
          <w:color w:val="000000"/>
          <w:sz w:val="24"/>
          <w:lang w:val="de-DE"/>
        </w:rPr>
        <w:t xml:space="preserve"> </w:t>
      </w:r>
      <w:r>
        <w:rPr>
          <w:rFonts w:ascii="Times New Roman" w:eastAsia="仿宋" w:hAnsi="Times New Roman" w:cs="Times New Roman"/>
          <w:i/>
          <w:color w:val="000000"/>
          <w:sz w:val="24"/>
          <w:lang w:val="de-DE"/>
        </w:rPr>
        <w:t>Journal of Freshwater Ecology</w:t>
      </w:r>
      <w:r>
        <w:rPr>
          <w:rFonts w:ascii="Times New Roman" w:eastAsia="仿宋" w:hAnsi="Times New Roman" w:cs="Times New Roman"/>
          <w:color w:val="000000"/>
          <w:sz w:val="24"/>
          <w:lang w:val="de-DE"/>
        </w:rPr>
        <w:t>, 2019, 34(1): 757-769.</w:t>
      </w:r>
      <w:r>
        <w:rPr>
          <w:rFonts w:ascii="Times New Roman" w:eastAsia="仿宋" w:hAnsi="Times New Roman" w:cs="Times New Roman"/>
          <w:b/>
          <w:color w:val="000000"/>
          <w:sz w:val="24"/>
          <w:lang w:val="de-DE"/>
        </w:rPr>
        <w:t xml:space="preserve"> </w:t>
      </w:r>
    </w:p>
    <w:bookmarkEnd w:id="23"/>
    <w:p w14:paraId="47C79069"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color w:val="000000"/>
          <w:sz w:val="24"/>
          <w:lang w:val="de-DE"/>
        </w:rPr>
      </w:pPr>
      <w:r>
        <w:rPr>
          <w:rFonts w:ascii="Times New Roman" w:eastAsia="仿宋" w:hAnsi="Times New Roman" w:cs="Times New Roman"/>
          <w:b/>
          <w:color w:val="000000"/>
          <w:sz w:val="24"/>
          <w:lang w:val="de-DE"/>
        </w:rPr>
        <w:t>沈瑞昌</w:t>
      </w:r>
      <w:r>
        <w:rPr>
          <w:rFonts w:ascii="Times New Roman" w:eastAsia="仿宋" w:hAnsi="Times New Roman" w:cs="Times New Roman"/>
          <w:b/>
          <w:color w:val="000000"/>
          <w:sz w:val="24"/>
          <w:lang w:val="de-DE"/>
        </w:rPr>
        <w:t xml:space="preserve">, </w:t>
      </w:r>
      <w:r>
        <w:rPr>
          <w:rFonts w:ascii="Times New Roman" w:eastAsia="仿宋" w:hAnsi="Times New Roman" w:cs="Times New Roman"/>
          <w:color w:val="000000"/>
          <w:sz w:val="24"/>
          <w:lang w:val="de-DE"/>
        </w:rPr>
        <w:t>兰志春</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方长明</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陈家宽</w:t>
      </w:r>
      <w:r>
        <w:rPr>
          <w:rFonts w:ascii="Times New Roman" w:eastAsia="仿宋" w:hAnsi="Times New Roman" w:cs="Times New Roman"/>
          <w:color w:val="000000"/>
          <w:sz w:val="24"/>
          <w:lang w:val="de-DE"/>
        </w:rPr>
        <w:t>.</w:t>
      </w:r>
      <w:r>
        <w:rPr>
          <w:rFonts w:ascii="仿宋" w:eastAsia="仿宋" w:hAnsi="仿宋" w:cs="Times New Roman"/>
          <w:color w:val="000000"/>
          <w:sz w:val="24"/>
          <w:lang w:val="de-DE"/>
        </w:rPr>
        <w:t>“堑秋湖”</w:t>
      </w:r>
      <w:r>
        <w:rPr>
          <w:rFonts w:ascii="Times New Roman" w:eastAsia="仿宋" w:hAnsi="Times New Roman" w:cs="Times New Roman"/>
          <w:color w:val="000000"/>
          <w:sz w:val="24"/>
          <w:lang w:val="de-DE"/>
        </w:rPr>
        <w:t>围堤改变鄱阳湖洲滩湿地土壤碳循环过程</w:t>
      </w:r>
      <w:r>
        <w:rPr>
          <w:rFonts w:ascii="Times New Roman" w:eastAsia="仿宋" w:hAnsi="Times New Roman" w:cs="Times New Roman"/>
          <w:color w:val="000000"/>
          <w:sz w:val="24"/>
          <w:lang w:val="de-DE"/>
        </w:rPr>
        <w:t xml:space="preserve">, </w:t>
      </w:r>
      <w:r>
        <w:rPr>
          <w:rFonts w:ascii="Times New Roman" w:eastAsia="仿宋" w:hAnsi="Times New Roman" w:cs="Times New Roman"/>
          <w:i/>
          <w:color w:val="000000"/>
          <w:sz w:val="24"/>
          <w:lang w:val="de-DE"/>
        </w:rPr>
        <w:t>湖泊科学</w:t>
      </w:r>
      <w:r>
        <w:rPr>
          <w:rFonts w:ascii="Times New Roman" w:eastAsia="仿宋" w:hAnsi="Times New Roman" w:cs="Times New Roman"/>
          <w:color w:val="000000"/>
          <w:sz w:val="24"/>
          <w:lang w:val="de-DE"/>
        </w:rPr>
        <w:t xml:space="preserve">, 2018, 30 (5): 1260-1270. </w:t>
      </w:r>
    </w:p>
    <w:bookmarkEnd w:id="36"/>
    <w:p w14:paraId="4DFBE5AF"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b/>
          <w:color w:val="000000"/>
          <w:sz w:val="24"/>
          <w:lang w:val="de-DE"/>
        </w:rPr>
        <w:t>沈瑞昌</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徐明</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方长明</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陈家宽</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全球变暖背景下土壤微生物呼吸</w:t>
      </w:r>
      <w:r>
        <w:rPr>
          <w:rFonts w:ascii="Times New Roman" w:eastAsia="仿宋" w:hAnsi="Times New Roman" w:cs="Times New Roman" w:hint="eastAsia"/>
          <w:color w:val="000000"/>
          <w:sz w:val="24"/>
          <w:lang w:val="de-DE"/>
        </w:rPr>
        <w:t>的</w:t>
      </w:r>
      <w:r>
        <w:rPr>
          <w:rFonts w:ascii="Times New Roman" w:eastAsia="仿宋" w:hAnsi="Times New Roman" w:cs="Times New Roman"/>
          <w:color w:val="000000"/>
          <w:sz w:val="24"/>
          <w:lang w:val="de-DE"/>
        </w:rPr>
        <w:t>热适应性：证据</w:t>
      </w:r>
      <w:r>
        <w:rPr>
          <w:rFonts w:ascii="Times New Roman" w:eastAsia="仿宋" w:hAnsi="Times New Roman" w:cs="Times New Roman"/>
          <w:color w:val="000000"/>
          <w:sz w:val="24"/>
          <w:lang w:val="de-DE"/>
        </w:rPr>
        <w:t xml:space="preserve">, </w:t>
      </w:r>
      <w:r>
        <w:rPr>
          <w:rFonts w:ascii="Times New Roman" w:eastAsia="仿宋" w:hAnsi="Times New Roman" w:cs="Times New Roman"/>
          <w:color w:val="000000"/>
          <w:sz w:val="24"/>
          <w:lang w:val="de-DE"/>
        </w:rPr>
        <w:t>机理和争议</w:t>
      </w:r>
      <w:r>
        <w:rPr>
          <w:rFonts w:ascii="Times New Roman" w:eastAsia="仿宋" w:hAnsi="Times New Roman" w:cs="Times New Roman"/>
          <w:color w:val="000000"/>
          <w:sz w:val="24"/>
          <w:lang w:val="de-DE"/>
        </w:rPr>
        <w:t xml:space="preserve">, </w:t>
      </w:r>
      <w:r>
        <w:rPr>
          <w:rFonts w:ascii="Times New Roman" w:eastAsia="仿宋" w:hAnsi="Times New Roman" w:cs="Times New Roman"/>
          <w:i/>
          <w:color w:val="000000"/>
          <w:sz w:val="24"/>
          <w:lang w:val="de-DE"/>
        </w:rPr>
        <w:t>生态学报</w:t>
      </w:r>
      <w:r>
        <w:rPr>
          <w:rFonts w:ascii="Times New Roman" w:eastAsia="仿宋" w:hAnsi="Times New Roman" w:cs="Times New Roman"/>
          <w:color w:val="000000"/>
          <w:sz w:val="24"/>
          <w:lang w:val="de-DE"/>
        </w:rPr>
        <w:t>, 2018, 38(1): 11-19.</w:t>
      </w:r>
    </w:p>
    <w:p w14:paraId="53A746BC"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sz w:val="24"/>
          <w:lang w:val="de-DE"/>
        </w:rPr>
        <w:t>邵蕊</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赵苗苗</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赵芬</w:t>
      </w:r>
      <w:r>
        <w:rPr>
          <w:rFonts w:ascii="Times New Roman" w:eastAsia="仿宋" w:hAnsi="Times New Roman" w:cs="Times New Roman"/>
          <w:sz w:val="24"/>
          <w:lang w:val="de-DE"/>
        </w:rPr>
        <w:t xml:space="preserve">, </w:t>
      </w:r>
      <w:r>
        <w:rPr>
          <w:rFonts w:ascii="Times New Roman" w:eastAsia="仿宋" w:hAnsi="Times New Roman" w:cs="Times New Roman"/>
          <w:b/>
          <w:sz w:val="24"/>
          <w:lang w:val="de-DE"/>
        </w:rPr>
        <w:t>沈瑞昌</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刘丽香</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张丽云</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徐明</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施肥对油茶园土壤呼吸和异养呼吸及其温度敏感性的影响</w:t>
      </w:r>
      <w:r>
        <w:rPr>
          <w:rFonts w:ascii="Times New Roman" w:eastAsia="仿宋" w:hAnsi="Times New Roman" w:cs="Times New Roman"/>
          <w:sz w:val="24"/>
          <w:lang w:val="de-DE"/>
        </w:rPr>
        <w:t xml:space="preserve">, </w:t>
      </w:r>
      <w:r>
        <w:rPr>
          <w:rFonts w:ascii="Times New Roman" w:eastAsia="仿宋" w:hAnsi="Times New Roman" w:cs="Times New Roman"/>
          <w:i/>
          <w:sz w:val="24"/>
          <w:lang w:val="de-DE"/>
        </w:rPr>
        <w:t>生态学报</w:t>
      </w:r>
      <w:r>
        <w:rPr>
          <w:rFonts w:ascii="Times New Roman" w:eastAsia="仿宋" w:hAnsi="Times New Roman" w:cs="Times New Roman"/>
          <w:sz w:val="24"/>
          <w:lang w:val="de-DE"/>
        </w:rPr>
        <w:t>, 2018, 38(7): 2315-2322</w:t>
      </w:r>
      <w:r>
        <w:rPr>
          <w:rFonts w:ascii="Times New Roman" w:eastAsia="仿宋" w:hAnsi="Times New Roman" w:cs="Times New Roman"/>
          <w:sz w:val="24"/>
          <w:lang w:val="de-DE"/>
        </w:rPr>
        <w:t>．</w:t>
      </w:r>
    </w:p>
    <w:p w14:paraId="5351842B"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sz w:val="24"/>
          <w:lang w:val="de-DE"/>
        </w:rPr>
        <w:t>赵苗苗</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赵海凤</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李仁强</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张丽云</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赵峰侠</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刘丽香</w:t>
      </w:r>
      <w:r>
        <w:rPr>
          <w:rFonts w:ascii="Times New Roman" w:eastAsia="仿宋" w:hAnsi="Times New Roman" w:cs="Times New Roman"/>
          <w:sz w:val="24"/>
          <w:lang w:val="de-DE"/>
        </w:rPr>
        <w:t xml:space="preserve">, </w:t>
      </w:r>
      <w:r>
        <w:rPr>
          <w:rFonts w:ascii="Times New Roman" w:eastAsia="仿宋" w:hAnsi="Times New Roman" w:cs="Times New Roman"/>
          <w:b/>
          <w:sz w:val="24"/>
          <w:lang w:val="de-DE"/>
        </w:rPr>
        <w:t>沈瑞昌</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徐明</w:t>
      </w:r>
      <w:r>
        <w:rPr>
          <w:rFonts w:ascii="Times New Roman" w:eastAsia="仿宋" w:hAnsi="Times New Roman" w:cs="Times New Roman"/>
          <w:sz w:val="24"/>
          <w:lang w:val="de-DE"/>
        </w:rPr>
        <w:t xml:space="preserve">. </w:t>
      </w:r>
      <w:r>
        <w:rPr>
          <w:rFonts w:ascii="Times New Roman" w:eastAsia="仿宋" w:hAnsi="Times New Roman" w:cs="Times New Roman"/>
          <w:sz w:val="24"/>
          <w:lang w:val="de-DE"/>
        </w:rPr>
        <w:t>青海省</w:t>
      </w:r>
      <w:r>
        <w:rPr>
          <w:rFonts w:ascii="Times New Roman" w:eastAsia="仿宋" w:hAnsi="Times New Roman" w:cs="Times New Roman"/>
          <w:sz w:val="24"/>
          <w:lang w:val="de-DE"/>
        </w:rPr>
        <w:t>1998-2012</w:t>
      </w:r>
      <w:r>
        <w:rPr>
          <w:rFonts w:ascii="Times New Roman" w:eastAsia="仿宋" w:hAnsi="Times New Roman" w:cs="Times New Roman"/>
          <w:sz w:val="24"/>
          <w:lang w:val="de-DE"/>
        </w:rPr>
        <w:t>年草地生态系统服务功能价值评估</w:t>
      </w:r>
      <w:r>
        <w:rPr>
          <w:rFonts w:ascii="Times New Roman" w:eastAsia="仿宋" w:hAnsi="Times New Roman" w:cs="Times New Roman"/>
          <w:sz w:val="24"/>
          <w:lang w:val="de-DE"/>
        </w:rPr>
        <w:t xml:space="preserve">, </w:t>
      </w:r>
      <w:r>
        <w:rPr>
          <w:rFonts w:ascii="Times New Roman" w:eastAsia="仿宋" w:hAnsi="Times New Roman" w:cs="Times New Roman"/>
          <w:i/>
          <w:sz w:val="24"/>
          <w:lang w:val="de-DE"/>
        </w:rPr>
        <w:t>自然资源学报</w:t>
      </w:r>
      <w:r>
        <w:rPr>
          <w:rFonts w:ascii="Times New Roman" w:eastAsia="仿宋" w:hAnsi="Times New Roman" w:cs="Times New Roman"/>
          <w:sz w:val="24"/>
          <w:lang w:val="de-DE"/>
        </w:rPr>
        <w:t>, 2017, 32(3): 418-433.</w:t>
      </w:r>
    </w:p>
    <w:p w14:paraId="794858B5"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b/>
          <w:color w:val="000000"/>
          <w:sz w:val="24"/>
          <w:lang w:val="de-DE"/>
        </w:rPr>
        <w:t>Shen Ruichang</w:t>
      </w:r>
      <w:r>
        <w:rPr>
          <w:rFonts w:ascii="Times New Roman" w:eastAsia="仿宋" w:hAnsi="Times New Roman" w:cs="Times New Roman"/>
          <w:color w:val="000000"/>
          <w:sz w:val="24"/>
          <w:lang w:val="de-DE"/>
        </w:rPr>
        <w:t>, Xu Ming, Li Renqiang, Zhao Fengxia, Shen</w:t>
      </w:r>
      <w:r>
        <w:rPr>
          <w:rFonts w:ascii="Times New Roman" w:eastAsia="仿宋" w:hAnsi="Times New Roman" w:cs="Times New Roman" w:hint="eastAsia"/>
          <w:color w:val="000000"/>
          <w:sz w:val="24"/>
          <w:lang w:val="de-DE"/>
        </w:rPr>
        <w:t>g</w:t>
      </w:r>
      <w:r>
        <w:rPr>
          <w:rFonts w:ascii="Times New Roman" w:eastAsia="仿宋" w:hAnsi="Times New Roman" w:cs="Times New Roman"/>
          <w:color w:val="000000"/>
          <w:sz w:val="24"/>
          <w:lang w:val="de-DE"/>
        </w:rPr>
        <w:t xml:space="preserve"> Qingkai. Spatial variability of soil microbial biomass and its relationships with edaphic, vegetational and climatic factors in the Three-River Headwaters region on Qinghai-Tibetan Plateau, </w:t>
      </w:r>
      <w:bookmarkStart w:id="37" w:name="OLE_LINK14"/>
      <w:bookmarkStart w:id="38" w:name="OLE_LINK13"/>
      <w:r>
        <w:rPr>
          <w:rFonts w:ascii="Times New Roman" w:eastAsia="仿宋" w:hAnsi="Times New Roman" w:cs="Times New Roman"/>
          <w:i/>
          <w:color w:val="000000"/>
          <w:sz w:val="24"/>
          <w:lang w:val="de-DE"/>
        </w:rPr>
        <w:t>Applied soil ecology</w:t>
      </w:r>
      <w:bookmarkEnd w:id="37"/>
      <w:bookmarkEnd w:id="38"/>
      <w:r>
        <w:rPr>
          <w:rFonts w:ascii="Times New Roman" w:eastAsia="仿宋" w:hAnsi="Times New Roman" w:cs="Times New Roman"/>
          <w:color w:val="000000"/>
          <w:sz w:val="24"/>
          <w:lang w:val="de-DE"/>
        </w:rPr>
        <w:t>, 2015, 95: 191-203.</w:t>
      </w:r>
    </w:p>
    <w:p w14:paraId="678017F4"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sz w:val="24"/>
          <w:lang w:val="de-DE"/>
        </w:rPr>
        <w:t xml:space="preserve">Liu Lixiang, Xu Ming, Qiu Shuai, </w:t>
      </w:r>
      <w:r>
        <w:rPr>
          <w:rFonts w:ascii="Times New Roman" w:eastAsia="仿宋" w:hAnsi="Times New Roman" w:cs="Times New Roman"/>
          <w:b/>
          <w:sz w:val="24"/>
          <w:lang w:val="de-DE"/>
        </w:rPr>
        <w:t>Shen Ruichang</w:t>
      </w:r>
      <w:r>
        <w:rPr>
          <w:rFonts w:ascii="Times New Roman" w:eastAsia="仿宋" w:hAnsi="Times New Roman" w:cs="Times New Roman"/>
          <w:sz w:val="24"/>
          <w:lang w:val="de-DE"/>
        </w:rPr>
        <w:t xml:space="preserve">. </w:t>
      </w:r>
      <w:bookmarkStart w:id="39" w:name="OLE_LINK8"/>
      <w:bookmarkStart w:id="40" w:name="OLE_LINK15"/>
      <w:r>
        <w:rPr>
          <w:rFonts w:ascii="Times New Roman" w:eastAsia="仿宋" w:hAnsi="Times New Roman" w:cs="Times New Roman"/>
          <w:sz w:val="24"/>
          <w:lang w:val="de-DE"/>
        </w:rPr>
        <w:t>Spatial patterns of benthic bacterial communities in a large lake</w:t>
      </w:r>
      <w:bookmarkEnd w:id="39"/>
      <w:bookmarkEnd w:id="40"/>
      <w:r>
        <w:rPr>
          <w:rFonts w:ascii="Times New Roman" w:eastAsia="仿宋" w:hAnsi="Times New Roman" w:cs="Times New Roman"/>
          <w:sz w:val="24"/>
          <w:lang w:val="de-DE"/>
        </w:rPr>
        <w:t xml:space="preserve">, </w:t>
      </w:r>
      <w:r>
        <w:rPr>
          <w:rFonts w:ascii="Times New Roman" w:eastAsia="仿宋" w:hAnsi="Times New Roman" w:cs="Times New Roman"/>
          <w:i/>
          <w:sz w:val="24"/>
          <w:lang w:val="de-DE"/>
        </w:rPr>
        <w:t>International Review of Hydrobiology</w:t>
      </w:r>
      <w:r>
        <w:rPr>
          <w:rFonts w:ascii="Times New Roman" w:eastAsia="仿宋" w:hAnsi="Times New Roman" w:cs="Times New Roman"/>
          <w:sz w:val="24"/>
          <w:lang w:val="de-DE"/>
        </w:rPr>
        <w:t>, 2015, 100: 97-105.</w:t>
      </w:r>
    </w:p>
    <w:p w14:paraId="3823E3C0" w14:textId="622C6B92"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rPr>
      </w:pPr>
      <w:r>
        <w:rPr>
          <w:rFonts w:ascii="Times New Roman" w:eastAsia="仿宋" w:hAnsi="Times New Roman" w:cs="Times New Roman"/>
          <w:b/>
          <w:sz w:val="24"/>
        </w:rPr>
        <w:t>沈瑞昌</w:t>
      </w:r>
      <w:r>
        <w:rPr>
          <w:rFonts w:ascii="Times New Roman" w:eastAsia="仿宋" w:hAnsi="Times New Roman" w:cs="Times New Roman"/>
          <w:sz w:val="24"/>
        </w:rPr>
        <w:t xml:space="preserve">, </w:t>
      </w:r>
      <w:r>
        <w:rPr>
          <w:rFonts w:ascii="Times New Roman" w:eastAsia="仿宋" w:hAnsi="Times New Roman" w:cs="Times New Roman"/>
          <w:sz w:val="24"/>
        </w:rPr>
        <w:t>张光辉</w:t>
      </w:r>
      <w:r>
        <w:rPr>
          <w:rFonts w:ascii="Times New Roman" w:eastAsia="仿宋" w:hAnsi="Times New Roman" w:cs="Times New Roman"/>
          <w:sz w:val="24"/>
        </w:rPr>
        <w:t xml:space="preserve">, </w:t>
      </w:r>
      <w:r>
        <w:rPr>
          <w:rFonts w:ascii="Times New Roman" w:eastAsia="仿宋" w:hAnsi="Times New Roman" w:cs="Times New Roman"/>
          <w:sz w:val="24"/>
        </w:rPr>
        <w:t>张永萱</w:t>
      </w:r>
      <w:r>
        <w:rPr>
          <w:rFonts w:ascii="Times New Roman" w:eastAsia="仿宋" w:hAnsi="Times New Roman" w:cs="Times New Roman"/>
          <w:sz w:val="24"/>
        </w:rPr>
        <w:t xml:space="preserve">, </w:t>
      </w:r>
      <w:r>
        <w:rPr>
          <w:rFonts w:ascii="Times New Roman" w:eastAsia="仿宋" w:hAnsi="Times New Roman" w:cs="Times New Roman"/>
          <w:sz w:val="24"/>
        </w:rPr>
        <w:t>徐明</w:t>
      </w:r>
      <w:r>
        <w:rPr>
          <w:rFonts w:ascii="Times New Roman" w:eastAsia="仿宋" w:hAnsi="Times New Roman" w:cs="Times New Roman"/>
          <w:sz w:val="24"/>
        </w:rPr>
        <w:t xml:space="preserve">. </w:t>
      </w:r>
      <w:r>
        <w:rPr>
          <w:rFonts w:ascii="Times New Roman" w:eastAsia="仿宋" w:hAnsi="Times New Roman" w:cs="Times New Roman"/>
          <w:sz w:val="24"/>
        </w:rPr>
        <w:t>黄土高原小流域次暴雨洪峰流量影响因素分析</w:t>
      </w:r>
      <w:r>
        <w:rPr>
          <w:rFonts w:ascii="Times New Roman" w:eastAsia="仿宋" w:hAnsi="Times New Roman" w:cs="Times New Roman"/>
          <w:sz w:val="24"/>
        </w:rPr>
        <w:t xml:space="preserve">, </w:t>
      </w:r>
      <w:r>
        <w:rPr>
          <w:rFonts w:ascii="Times New Roman" w:eastAsia="仿宋" w:hAnsi="Times New Roman" w:cs="Times New Roman"/>
          <w:i/>
          <w:sz w:val="24"/>
        </w:rPr>
        <w:t>中国水土保持科学</w:t>
      </w:r>
      <w:r>
        <w:rPr>
          <w:rFonts w:ascii="Times New Roman" w:eastAsia="仿宋" w:hAnsi="Times New Roman" w:cs="Times New Roman"/>
          <w:sz w:val="24"/>
        </w:rPr>
        <w:t xml:space="preserve">, 2015, 13(2): 22-28. </w:t>
      </w:r>
      <w:r>
        <w:rPr>
          <w:rFonts w:ascii="Times New Roman" w:eastAsia="仿宋" w:hAnsi="Times New Roman" w:cs="Times New Roman"/>
          <w:b/>
          <w:color w:val="000000" w:themeColor="text1"/>
          <w:sz w:val="24"/>
        </w:rPr>
        <w:t>（获中国水土保持科学第六届优秀论文）</w:t>
      </w:r>
    </w:p>
    <w:p w14:paraId="53E51D1B"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rPr>
      </w:pPr>
      <w:r>
        <w:rPr>
          <w:rFonts w:ascii="Times New Roman" w:eastAsia="仿宋" w:hAnsi="Times New Roman" w:cs="Times New Roman"/>
          <w:b/>
          <w:color w:val="000000"/>
          <w:sz w:val="24"/>
          <w:lang w:val="de-DE"/>
        </w:rPr>
        <w:t>Shen Ruichang</w:t>
      </w:r>
      <w:r>
        <w:rPr>
          <w:rFonts w:ascii="Times New Roman" w:eastAsia="仿宋" w:hAnsi="Times New Roman" w:cs="Times New Roman"/>
          <w:color w:val="000000"/>
          <w:sz w:val="24"/>
          <w:lang w:val="de-DE"/>
        </w:rPr>
        <w:t>, Xu Ming, Chi Yonggang, Yu Shen, Wan ShiQiang. Soil microbial responses to experimental warming and nitrogen addition in a temperate steppe of northern China,</w:t>
      </w:r>
      <w:r>
        <w:rPr>
          <w:rFonts w:ascii="Times New Roman" w:eastAsia="仿宋" w:hAnsi="Times New Roman" w:cs="Times New Roman"/>
          <w:i/>
          <w:color w:val="000000"/>
          <w:sz w:val="24"/>
          <w:lang w:val="de-DE"/>
        </w:rPr>
        <w:t xml:space="preserve"> Pedosphere</w:t>
      </w:r>
      <w:r>
        <w:rPr>
          <w:rFonts w:ascii="Times New Roman" w:eastAsia="仿宋" w:hAnsi="Times New Roman" w:cs="Times New Roman"/>
          <w:color w:val="000000"/>
          <w:sz w:val="24"/>
          <w:lang w:val="de-DE"/>
        </w:rPr>
        <w:t>, 2014, 24(4): 427-436.</w:t>
      </w:r>
    </w:p>
    <w:p w14:paraId="179A8547" w14:textId="77777777" w:rsidR="002D56A5" w:rsidRDefault="00B81B68">
      <w:pPr>
        <w:pStyle w:val="ab"/>
        <w:numPr>
          <w:ilvl w:val="0"/>
          <w:numId w:val="3"/>
        </w:numPr>
        <w:spacing w:beforeLines="50" w:before="156" w:line="400" w:lineRule="exact"/>
        <w:ind w:firstLineChars="0"/>
        <w:jc w:val="left"/>
        <w:rPr>
          <w:rFonts w:ascii="Times New Roman" w:eastAsia="仿宋" w:hAnsi="Times New Roman" w:cs="Times New Roman"/>
          <w:b/>
          <w:color w:val="000000"/>
          <w:sz w:val="24"/>
        </w:rPr>
      </w:pPr>
      <w:r>
        <w:rPr>
          <w:rFonts w:ascii="Times New Roman" w:eastAsia="仿宋" w:hAnsi="Times New Roman" w:cs="Times New Roman"/>
          <w:color w:val="000000"/>
          <w:kern w:val="0"/>
          <w:sz w:val="24"/>
          <w:lang w:val="en-GB"/>
        </w:rPr>
        <w:t xml:space="preserve">Yang Qingpeng, Xu Ming, Chi Yonggang, Zheng Yunpu, </w:t>
      </w:r>
      <w:r>
        <w:rPr>
          <w:rFonts w:ascii="Times New Roman" w:eastAsia="仿宋" w:hAnsi="Times New Roman" w:cs="Times New Roman"/>
          <w:b/>
          <w:color w:val="000000"/>
          <w:kern w:val="0"/>
          <w:sz w:val="24"/>
          <w:lang w:val="en-GB"/>
        </w:rPr>
        <w:t>Shen</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b/>
          <w:bCs/>
          <w:color w:val="000000"/>
          <w:kern w:val="0"/>
          <w:sz w:val="24"/>
          <w:lang w:val="en-GB"/>
        </w:rPr>
        <w:t>Ruichang</w:t>
      </w:r>
      <w:r>
        <w:rPr>
          <w:rFonts w:ascii="Times New Roman" w:eastAsia="仿宋" w:hAnsi="Times New Roman" w:cs="Times New Roman"/>
          <w:color w:val="000000"/>
          <w:kern w:val="0"/>
          <w:sz w:val="24"/>
          <w:lang w:val="en-GB"/>
        </w:rPr>
        <w:t xml:space="preserve">, Wang Silong. Effects of freeze damage on litter production, quality and decomposition in a loblolly pine forest in central china, </w:t>
      </w:r>
      <w:r>
        <w:rPr>
          <w:rFonts w:ascii="Times New Roman" w:eastAsia="仿宋" w:hAnsi="Times New Roman" w:cs="Times New Roman"/>
          <w:bCs/>
          <w:i/>
          <w:iCs/>
          <w:color w:val="000000"/>
          <w:kern w:val="0"/>
          <w:sz w:val="24"/>
          <w:lang w:val="en-GB"/>
        </w:rPr>
        <w:t>Plant and Soil</w:t>
      </w:r>
      <w:r>
        <w:rPr>
          <w:rFonts w:ascii="Times New Roman" w:eastAsia="仿宋" w:hAnsi="Times New Roman" w:cs="Times New Roman"/>
          <w:color w:val="000000"/>
          <w:kern w:val="0"/>
          <w:sz w:val="24"/>
          <w:lang w:val="en-GB"/>
        </w:rPr>
        <w:t>, 2014, 374(1): 449-458</w:t>
      </w:r>
      <w:r>
        <w:rPr>
          <w:rFonts w:ascii="Times New Roman" w:eastAsia="仿宋" w:hAnsi="Times New Roman" w:cs="Times New Roman"/>
          <w:b/>
          <w:bCs/>
          <w:color w:val="000000"/>
          <w:kern w:val="0"/>
          <w:sz w:val="24"/>
          <w:lang w:val="en-GB"/>
        </w:rPr>
        <w:t>.</w:t>
      </w:r>
    </w:p>
    <w:p w14:paraId="1DF7C0EC" w14:textId="77777777" w:rsidR="002D56A5"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sz w:val="24"/>
          <w:lang w:val="de-DE"/>
        </w:rPr>
      </w:pPr>
      <w:r>
        <w:rPr>
          <w:rFonts w:ascii="Times New Roman" w:eastAsia="仿宋" w:hAnsi="Times New Roman" w:cs="Times New Roman"/>
          <w:color w:val="000000"/>
          <w:kern w:val="0"/>
          <w:sz w:val="24"/>
          <w:lang w:val="en-GB"/>
        </w:rPr>
        <w:t>袁志芬</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黄桂林</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莫宏伟</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b/>
          <w:color w:val="000000"/>
          <w:kern w:val="0"/>
          <w:sz w:val="24"/>
          <w:lang w:val="en-GB"/>
        </w:rPr>
        <w:t>沈瑞昌</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徐明</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邱帅</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赵峰侠</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李仁强</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四川省宝兴县生态系统生物碳储量动态评估</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i/>
          <w:color w:val="000000"/>
          <w:kern w:val="0"/>
          <w:sz w:val="24"/>
          <w:lang w:val="en-GB"/>
        </w:rPr>
        <w:t>林业资源管理</w:t>
      </w:r>
      <w:r>
        <w:rPr>
          <w:rFonts w:ascii="Times New Roman" w:eastAsia="仿宋" w:hAnsi="Times New Roman" w:cs="Times New Roman"/>
          <w:color w:val="000000"/>
          <w:kern w:val="0"/>
          <w:sz w:val="24"/>
          <w:lang w:val="en-GB"/>
        </w:rPr>
        <w:t>, 2014, 1:82-88.</w:t>
      </w:r>
    </w:p>
    <w:p w14:paraId="44B0E631"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sz w:val="24"/>
          <w:lang w:val="de-DE"/>
        </w:rPr>
      </w:pPr>
      <w:r>
        <w:rPr>
          <w:rFonts w:ascii="Times New Roman" w:eastAsia="仿宋" w:hAnsi="Times New Roman" w:cs="Times New Roman"/>
          <w:kern w:val="0"/>
          <w:sz w:val="24"/>
        </w:rPr>
        <w:t xml:space="preserve">Chi Yonggang, Xu Ming, </w:t>
      </w:r>
      <w:r>
        <w:rPr>
          <w:rFonts w:ascii="Times New Roman" w:eastAsia="仿宋" w:hAnsi="Times New Roman" w:cs="Times New Roman"/>
          <w:b/>
          <w:kern w:val="0"/>
          <w:sz w:val="24"/>
        </w:rPr>
        <w:t>Shen Ruichang</w:t>
      </w:r>
      <w:r>
        <w:rPr>
          <w:rFonts w:ascii="Times New Roman" w:eastAsia="仿宋" w:hAnsi="Times New Roman" w:cs="Times New Roman"/>
          <w:kern w:val="0"/>
          <w:sz w:val="24"/>
        </w:rPr>
        <w:t xml:space="preserve">, Yang Qingpeng, Huang Binru, Wan Shiqiang. Acclimation of foliar respiration and photosynthesis in response to experimental warming in a temperate steppe in northern China, </w:t>
      </w:r>
      <w:r>
        <w:rPr>
          <w:rFonts w:ascii="Times New Roman" w:eastAsia="仿宋" w:hAnsi="Times New Roman" w:cs="Times New Roman"/>
          <w:i/>
          <w:kern w:val="0"/>
          <w:sz w:val="24"/>
        </w:rPr>
        <w:t>Plos One</w:t>
      </w:r>
      <w:r>
        <w:rPr>
          <w:rFonts w:ascii="Times New Roman" w:eastAsia="仿宋" w:hAnsi="Times New Roman" w:cs="Times New Roman"/>
          <w:kern w:val="0"/>
          <w:sz w:val="24"/>
        </w:rPr>
        <w:t>, 2013, 8 (2): e56482.</w:t>
      </w:r>
    </w:p>
    <w:p w14:paraId="517BB214" w14:textId="77777777" w:rsidR="002D56A5" w:rsidRDefault="00B81B68">
      <w:pPr>
        <w:pStyle w:val="ab"/>
        <w:numPr>
          <w:ilvl w:val="0"/>
          <w:numId w:val="3"/>
        </w:numPr>
        <w:spacing w:beforeLines="50" w:before="156" w:line="400" w:lineRule="exact"/>
        <w:ind w:firstLineChars="0"/>
        <w:jc w:val="left"/>
        <w:rPr>
          <w:rFonts w:ascii="Times New Roman" w:eastAsia="仿宋" w:hAnsi="Times New Roman" w:cs="Times New Roman"/>
          <w:b/>
          <w:color w:val="000000"/>
          <w:kern w:val="0"/>
          <w:sz w:val="24"/>
        </w:rPr>
      </w:pPr>
      <w:r>
        <w:rPr>
          <w:rFonts w:ascii="Times New Roman" w:eastAsia="仿宋" w:hAnsi="Times New Roman" w:cs="Times New Roman"/>
          <w:sz w:val="24"/>
        </w:rPr>
        <w:t xml:space="preserve">Chi Yonggang, Xu Ming, </w:t>
      </w:r>
      <w:r>
        <w:rPr>
          <w:rFonts w:ascii="Times New Roman" w:eastAsia="仿宋" w:hAnsi="Times New Roman" w:cs="Times New Roman"/>
          <w:b/>
          <w:sz w:val="24"/>
        </w:rPr>
        <w:t>Shen Ruichang,</w:t>
      </w:r>
      <w:r>
        <w:rPr>
          <w:rFonts w:ascii="Times New Roman" w:eastAsia="仿宋" w:hAnsi="Times New Roman" w:cs="Times New Roman"/>
          <w:sz w:val="24"/>
        </w:rPr>
        <w:t xml:space="preserve"> Wan Shiqiang. Acclimation of leaf dark respiration to nocturnal and diurnal warming in a semiarid temperate steppe, </w:t>
      </w:r>
      <w:r>
        <w:rPr>
          <w:rFonts w:ascii="Times New Roman" w:eastAsia="仿宋" w:hAnsi="Times New Roman" w:cs="Times New Roman"/>
          <w:i/>
          <w:sz w:val="24"/>
        </w:rPr>
        <w:t>Functional Plant Biology</w:t>
      </w:r>
      <w:r>
        <w:rPr>
          <w:rFonts w:ascii="Times New Roman" w:eastAsia="仿宋" w:hAnsi="Times New Roman" w:cs="Times New Roman"/>
          <w:sz w:val="24"/>
        </w:rPr>
        <w:t>, 2013, 40(11): 1159-1167.</w:t>
      </w:r>
    </w:p>
    <w:p w14:paraId="116B7FA9" w14:textId="77777777" w:rsidR="002D56A5" w:rsidRDefault="00B81B68">
      <w:pPr>
        <w:pStyle w:val="ab"/>
        <w:numPr>
          <w:ilvl w:val="0"/>
          <w:numId w:val="3"/>
        </w:numPr>
        <w:spacing w:beforeLines="50" w:before="156" w:line="400" w:lineRule="exact"/>
        <w:ind w:firstLineChars="0"/>
        <w:rPr>
          <w:rFonts w:ascii="Times New Roman" w:eastAsia="仿宋" w:hAnsi="Times New Roman" w:cs="Times New Roman"/>
          <w:b/>
          <w:sz w:val="24"/>
        </w:rPr>
      </w:pPr>
      <w:r>
        <w:rPr>
          <w:rFonts w:ascii="Times New Roman" w:eastAsia="仿宋" w:hAnsi="Times New Roman" w:cs="Times New Roman"/>
          <w:sz w:val="24"/>
        </w:rPr>
        <w:t xml:space="preserve">Zheng Yunpu, Xu Ming, </w:t>
      </w:r>
      <w:r>
        <w:rPr>
          <w:rFonts w:ascii="Times New Roman" w:eastAsia="仿宋" w:hAnsi="Times New Roman" w:cs="Times New Roman" w:hint="eastAsia"/>
          <w:b/>
          <w:sz w:val="24"/>
        </w:rPr>
        <w:t xml:space="preserve">Shen </w:t>
      </w:r>
      <w:r>
        <w:rPr>
          <w:rFonts w:ascii="Times New Roman" w:eastAsia="仿宋" w:hAnsi="Times New Roman" w:cs="Times New Roman"/>
          <w:b/>
          <w:sz w:val="24"/>
        </w:rPr>
        <w:t>Ruichang</w:t>
      </w:r>
      <w:r>
        <w:rPr>
          <w:rFonts w:ascii="Times New Roman" w:eastAsia="仿宋" w:hAnsi="Times New Roman" w:cs="Times New Roman"/>
          <w:sz w:val="24"/>
        </w:rPr>
        <w:t>, Qiu Shuai. Effects of artificial warming on the structural, physiological, and biochemical changes of maize (</w:t>
      </w:r>
      <w:r>
        <w:rPr>
          <w:rFonts w:ascii="Times New Roman" w:eastAsia="仿宋" w:hAnsi="Times New Roman" w:cs="Times New Roman"/>
          <w:i/>
          <w:sz w:val="24"/>
        </w:rPr>
        <w:t xml:space="preserve">Zea mays </w:t>
      </w:r>
      <w:r>
        <w:rPr>
          <w:rFonts w:ascii="Times New Roman" w:eastAsia="仿宋" w:hAnsi="Times New Roman" w:cs="Times New Roman"/>
          <w:sz w:val="24"/>
        </w:rPr>
        <w:t xml:space="preserve">L.) leaves in northern China, </w:t>
      </w:r>
      <w:r>
        <w:rPr>
          <w:rFonts w:ascii="Times New Roman" w:eastAsia="仿宋" w:hAnsi="Times New Roman" w:cs="Times New Roman"/>
          <w:i/>
          <w:sz w:val="24"/>
        </w:rPr>
        <w:t>Acta Physiologiae Plantarum</w:t>
      </w:r>
      <w:r>
        <w:rPr>
          <w:rFonts w:ascii="Times New Roman" w:eastAsia="仿宋" w:hAnsi="Times New Roman" w:cs="Times New Roman"/>
          <w:sz w:val="24"/>
        </w:rPr>
        <w:t>, 2013, 35(10): 2891-2904.</w:t>
      </w:r>
    </w:p>
    <w:p w14:paraId="640D3A6D" w14:textId="77777777" w:rsidR="002D56A5" w:rsidRDefault="00B81B68">
      <w:pPr>
        <w:pStyle w:val="ab"/>
        <w:numPr>
          <w:ilvl w:val="0"/>
          <w:numId w:val="3"/>
        </w:numPr>
        <w:spacing w:beforeLines="50" w:before="156" w:line="400" w:lineRule="exact"/>
        <w:ind w:firstLineChars="0"/>
        <w:jc w:val="left"/>
        <w:rPr>
          <w:rFonts w:ascii="Times New Roman" w:eastAsia="仿宋" w:hAnsi="Times New Roman" w:cs="Times New Roman"/>
          <w:b/>
          <w:color w:val="000000"/>
          <w:sz w:val="24"/>
        </w:rPr>
      </w:pPr>
      <w:r>
        <w:rPr>
          <w:rFonts w:ascii="Times New Roman" w:eastAsia="仿宋" w:hAnsi="Times New Roman" w:cs="Times New Roman"/>
          <w:color w:val="000000"/>
          <w:kern w:val="0"/>
          <w:sz w:val="24"/>
        </w:rPr>
        <w:t xml:space="preserve">Zheng </w:t>
      </w:r>
      <w:r>
        <w:rPr>
          <w:rFonts w:ascii="Times New Roman" w:eastAsia="仿宋" w:hAnsi="Times New Roman" w:cs="Times New Roman"/>
          <w:color w:val="000000"/>
          <w:kern w:val="0"/>
          <w:sz w:val="24"/>
          <w:lang w:val="en-GB"/>
        </w:rPr>
        <w:t xml:space="preserve">Yunpu, Xu Ming, Hou Ruixing, </w:t>
      </w:r>
      <w:r>
        <w:rPr>
          <w:rFonts w:ascii="Times New Roman" w:eastAsia="仿宋" w:hAnsi="Times New Roman" w:cs="Times New Roman"/>
          <w:b/>
          <w:color w:val="000000"/>
          <w:kern w:val="0"/>
          <w:sz w:val="24"/>
          <w:lang w:val="en-GB"/>
        </w:rPr>
        <w:t>Shen</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b/>
          <w:bCs/>
          <w:color w:val="000000"/>
          <w:kern w:val="0"/>
          <w:sz w:val="24"/>
          <w:lang w:val="en-GB"/>
        </w:rPr>
        <w:t>Ruichang</w:t>
      </w:r>
      <w:r>
        <w:rPr>
          <w:rFonts w:ascii="Times New Roman" w:eastAsia="仿宋" w:hAnsi="Times New Roman" w:cs="Times New Roman"/>
          <w:bCs/>
          <w:color w:val="000000"/>
          <w:kern w:val="0"/>
          <w:sz w:val="24"/>
          <w:lang w:val="en-GB"/>
        </w:rPr>
        <w:t>, Qiu</w:t>
      </w:r>
      <w:r>
        <w:rPr>
          <w:rFonts w:ascii="Times New Roman" w:eastAsia="仿宋" w:hAnsi="Times New Roman" w:cs="Times New Roman"/>
          <w:b/>
          <w:bCs/>
          <w:color w:val="000000"/>
          <w:kern w:val="0"/>
          <w:sz w:val="24"/>
          <w:lang w:val="en-GB"/>
        </w:rPr>
        <w:t xml:space="preserve"> </w:t>
      </w:r>
      <w:r>
        <w:rPr>
          <w:rFonts w:ascii="Times New Roman" w:eastAsia="仿宋" w:hAnsi="Times New Roman" w:cs="Times New Roman"/>
          <w:color w:val="000000"/>
          <w:kern w:val="0"/>
          <w:sz w:val="24"/>
          <w:lang w:val="en-GB"/>
        </w:rPr>
        <w:t>Shuai, Ouyang Zhu, Effects of experimental warming on stomatal traits in leaves of maize (</w:t>
      </w:r>
      <w:r>
        <w:rPr>
          <w:rFonts w:ascii="Times New Roman" w:eastAsia="仿宋" w:hAnsi="Times New Roman" w:cs="Times New Roman"/>
          <w:i/>
          <w:iCs/>
          <w:color w:val="000000"/>
          <w:kern w:val="0"/>
          <w:sz w:val="24"/>
          <w:lang w:val="en-GB"/>
        </w:rPr>
        <w:t>Zea may</w:t>
      </w:r>
      <w:r>
        <w:rPr>
          <w:rFonts w:ascii="Times New Roman" w:eastAsia="仿宋" w:hAnsi="Times New Roman" w:cs="Times New Roman"/>
          <w:iCs/>
          <w:color w:val="000000"/>
          <w:kern w:val="0"/>
          <w:sz w:val="24"/>
          <w:lang w:val="en-GB"/>
        </w:rPr>
        <w:t xml:space="preserve"> </w:t>
      </w:r>
      <w:r>
        <w:rPr>
          <w:rFonts w:ascii="Times New Roman" w:eastAsia="仿宋" w:hAnsi="Times New Roman" w:cs="Times New Roman"/>
          <w:color w:val="000000"/>
          <w:kern w:val="0"/>
          <w:sz w:val="24"/>
          <w:lang w:val="en-GB"/>
        </w:rPr>
        <w:t xml:space="preserve">L.), </w:t>
      </w:r>
      <w:r>
        <w:rPr>
          <w:rFonts w:ascii="Times New Roman" w:eastAsia="仿宋" w:hAnsi="Times New Roman" w:cs="Times New Roman"/>
          <w:bCs/>
          <w:i/>
          <w:iCs/>
          <w:color w:val="000000"/>
          <w:kern w:val="0"/>
          <w:sz w:val="24"/>
          <w:lang w:val="en-GB"/>
        </w:rPr>
        <w:t>Ecology and Evolution</w:t>
      </w:r>
      <w:r>
        <w:rPr>
          <w:rFonts w:ascii="Times New Roman" w:eastAsia="仿宋" w:hAnsi="Times New Roman" w:cs="Times New Roman"/>
          <w:color w:val="000000"/>
          <w:kern w:val="0"/>
          <w:sz w:val="24"/>
          <w:lang w:val="en-GB"/>
        </w:rPr>
        <w:t>, 2013, 3(9): 3095-3111.</w:t>
      </w:r>
    </w:p>
    <w:p w14:paraId="6A87651A" w14:textId="77777777" w:rsidR="002D56A5"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color w:val="000000"/>
          <w:kern w:val="0"/>
          <w:sz w:val="24"/>
          <w:lang w:val="en-GB"/>
        </w:rPr>
        <w:t xml:space="preserve">Zheng Yunpu, Yang Qingpeng, Xu Ming, Chi Yonggang, </w:t>
      </w:r>
      <w:r>
        <w:rPr>
          <w:rFonts w:ascii="Times New Roman" w:eastAsia="仿宋" w:hAnsi="Times New Roman" w:cs="Times New Roman"/>
          <w:b/>
          <w:color w:val="000000"/>
          <w:kern w:val="0"/>
          <w:sz w:val="24"/>
          <w:lang w:val="en-GB"/>
        </w:rPr>
        <w:t>Shen</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b/>
          <w:bCs/>
          <w:color w:val="000000"/>
          <w:kern w:val="0"/>
          <w:sz w:val="24"/>
          <w:lang w:val="en-GB"/>
        </w:rPr>
        <w:t>Ruichang</w:t>
      </w:r>
      <w:r>
        <w:rPr>
          <w:rFonts w:ascii="Times New Roman" w:eastAsia="仿宋" w:hAnsi="Times New Roman" w:cs="Times New Roman"/>
          <w:color w:val="000000"/>
          <w:kern w:val="0"/>
          <w:sz w:val="24"/>
          <w:lang w:val="en-GB"/>
        </w:rPr>
        <w:t xml:space="preserve">, Li Peixue, Dai Huitang. Responses of </w:t>
      </w:r>
      <w:r>
        <w:rPr>
          <w:rFonts w:ascii="Times New Roman" w:eastAsia="仿宋" w:hAnsi="Times New Roman" w:cs="Times New Roman"/>
          <w:i/>
          <w:iCs/>
          <w:color w:val="000000"/>
          <w:kern w:val="0"/>
          <w:sz w:val="24"/>
          <w:lang w:val="en-GB"/>
        </w:rPr>
        <w:t>Pinus massoniana</w:t>
      </w:r>
      <w:r>
        <w:rPr>
          <w:rFonts w:ascii="Times New Roman" w:eastAsia="仿宋" w:hAnsi="Times New Roman" w:cs="Times New Roman"/>
          <w:iCs/>
          <w:color w:val="000000"/>
          <w:kern w:val="0"/>
          <w:sz w:val="24"/>
          <w:lang w:val="en-GB"/>
        </w:rPr>
        <w:t xml:space="preserve"> </w:t>
      </w:r>
      <w:r>
        <w:rPr>
          <w:rFonts w:ascii="Times New Roman" w:eastAsia="仿宋" w:hAnsi="Times New Roman" w:cs="Times New Roman"/>
          <w:color w:val="000000"/>
          <w:kern w:val="0"/>
          <w:sz w:val="24"/>
          <w:lang w:val="en-GB"/>
        </w:rPr>
        <w:t xml:space="preserve">and </w:t>
      </w:r>
      <w:r>
        <w:rPr>
          <w:rFonts w:ascii="Times New Roman" w:eastAsia="仿宋" w:hAnsi="Times New Roman" w:cs="Times New Roman"/>
          <w:i/>
          <w:iCs/>
          <w:color w:val="000000"/>
          <w:kern w:val="0"/>
          <w:sz w:val="24"/>
          <w:lang w:val="en-GB"/>
        </w:rPr>
        <w:t>Pinus taeda</w:t>
      </w:r>
      <w:r>
        <w:rPr>
          <w:rFonts w:ascii="Times New Roman" w:eastAsia="仿宋" w:hAnsi="Times New Roman" w:cs="Times New Roman"/>
          <w:iCs/>
          <w:color w:val="000000"/>
          <w:kern w:val="0"/>
          <w:sz w:val="24"/>
          <w:lang w:val="en-GB"/>
        </w:rPr>
        <w:t xml:space="preserve"> </w:t>
      </w:r>
      <w:r>
        <w:rPr>
          <w:rFonts w:ascii="Times New Roman" w:eastAsia="仿宋" w:hAnsi="Times New Roman" w:cs="Times New Roman"/>
          <w:color w:val="000000"/>
          <w:kern w:val="0"/>
          <w:sz w:val="24"/>
          <w:lang w:val="en-GB"/>
        </w:rPr>
        <w:t>to freezing in temperate forests in central China,</w:t>
      </w:r>
      <w:r>
        <w:rPr>
          <w:rFonts w:ascii="Times New Roman" w:eastAsia="仿宋" w:hAnsi="Times New Roman" w:cs="Times New Roman"/>
          <w:i/>
          <w:color w:val="000000"/>
          <w:kern w:val="0"/>
          <w:sz w:val="24"/>
          <w:lang w:val="en-GB"/>
        </w:rPr>
        <w:t xml:space="preserve"> </w:t>
      </w:r>
      <w:r>
        <w:rPr>
          <w:rFonts w:ascii="Times New Roman" w:eastAsia="仿宋" w:hAnsi="Times New Roman" w:cs="Times New Roman"/>
          <w:bCs/>
          <w:i/>
          <w:iCs/>
          <w:color w:val="000000"/>
          <w:kern w:val="0"/>
          <w:sz w:val="24"/>
          <w:lang w:val="en-GB"/>
        </w:rPr>
        <w:t>Scandinavian Journal of Forest Research</w:t>
      </w:r>
      <w:r>
        <w:rPr>
          <w:rFonts w:ascii="Times New Roman" w:eastAsia="仿宋" w:hAnsi="Times New Roman" w:cs="Times New Roman"/>
          <w:b/>
          <w:bCs/>
          <w:iCs/>
          <w:color w:val="000000"/>
          <w:kern w:val="0"/>
          <w:sz w:val="24"/>
          <w:lang w:val="en-GB"/>
        </w:rPr>
        <w:t>,</w:t>
      </w:r>
      <w:r>
        <w:rPr>
          <w:rFonts w:ascii="Times New Roman" w:eastAsia="仿宋" w:hAnsi="Times New Roman" w:cs="Times New Roman"/>
          <w:color w:val="000000"/>
          <w:kern w:val="0"/>
          <w:sz w:val="24"/>
          <w:lang w:val="en-GB"/>
        </w:rPr>
        <w:t xml:space="preserve"> 2012,</w:t>
      </w:r>
      <w:r>
        <w:rPr>
          <w:rFonts w:ascii="Times New Roman" w:eastAsia="仿宋" w:hAnsi="Times New Roman" w:cs="Times New Roman"/>
          <w:b/>
          <w:bCs/>
          <w:iCs/>
          <w:color w:val="000000"/>
          <w:kern w:val="0"/>
          <w:sz w:val="24"/>
          <w:lang w:val="en-GB"/>
        </w:rPr>
        <w:t xml:space="preserve"> </w:t>
      </w:r>
      <w:r>
        <w:rPr>
          <w:rFonts w:ascii="Times New Roman" w:eastAsia="仿宋" w:hAnsi="Times New Roman" w:cs="Times New Roman"/>
          <w:color w:val="000000"/>
          <w:kern w:val="0"/>
          <w:sz w:val="24"/>
          <w:lang w:val="en-GB"/>
        </w:rPr>
        <w:t xml:space="preserve">27: 520-531. </w:t>
      </w:r>
    </w:p>
    <w:p w14:paraId="673E79CC" w14:textId="77777777" w:rsidR="002D56A5"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color w:val="000000"/>
          <w:kern w:val="0"/>
          <w:sz w:val="24"/>
          <w:lang w:val="en-GB"/>
        </w:rPr>
        <w:t xml:space="preserve">Yang Qingpeng, Xu Ming, Chi Yonggang, Zheng Yunpu, </w:t>
      </w:r>
      <w:r>
        <w:rPr>
          <w:rFonts w:ascii="Times New Roman" w:eastAsia="仿宋" w:hAnsi="Times New Roman" w:cs="Times New Roman"/>
          <w:b/>
          <w:color w:val="000000"/>
          <w:kern w:val="0"/>
          <w:sz w:val="24"/>
          <w:lang w:val="en-GB"/>
        </w:rPr>
        <w:t xml:space="preserve">Shen </w:t>
      </w:r>
      <w:r>
        <w:rPr>
          <w:rFonts w:ascii="Times New Roman" w:eastAsia="仿宋" w:hAnsi="Times New Roman" w:cs="Times New Roman"/>
          <w:b/>
          <w:bCs/>
          <w:color w:val="000000"/>
          <w:kern w:val="0"/>
          <w:sz w:val="24"/>
          <w:lang w:val="en-GB"/>
        </w:rPr>
        <w:t>Ruichang</w:t>
      </w:r>
      <w:r>
        <w:rPr>
          <w:rFonts w:ascii="Times New Roman" w:eastAsia="仿宋" w:hAnsi="Times New Roman" w:cs="Times New Roman"/>
          <w:color w:val="000000"/>
          <w:kern w:val="0"/>
          <w:sz w:val="24"/>
          <w:lang w:val="en-GB"/>
        </w:rPr>
        <w:t>, Li Peixue, Dai Huitang. Temporal and spatial variation of stem CO</w:t>
      </w:r>
      <w:r>
        <w:rPr>
          <w:rFonts w:ascii="Times New Roman" w:eastAsia="仿宋" w:hAnsi="Times New Roman" w:cs="Times New Roman"/>
          <w:color w:val="000000"/>
          <w:kern w:val="0"/>
          <w:sz w:val="24"/>
          <w:vertAlign w:val="subscript"/>
          <w:lang w:val="en-GB"/>
        </w:rPr>
        <w:t>2</w:t>
      </w:r>
      <w:r>
        <w:rPr>
          <w:rFonts w:ascii="Times New Roman" w:eastAsia="仿宋" w:hAnsi="Times New Roman" w:cs="Times New Roman"/>
          <w:color w:val="000000"/>
          <w:kern w:val="0"/>
          <w:sz w:val="24"/>
          <w:lang w:val="en-GB"/>
        </w:rPr>
        <w:t xml:space="preserve"> efflux in three species in subtropical China, </w:t>
      </w:r>
      <w:r>
        <w:rPr>
          <w:rFonts w:ascii="Times New Roman" w:eastAsia="仿宋" w:hAnsi="Times New Roman" w:cs="Times New Roman"/>
          <w:bCs/>
          <w:i/>
          <w:iCs/>
          <w:color w:val="000000"/>
          <w:kern w:val="0"/>
          <w:sz w:val="24"/>
          <w:lang w:val="en-GB"/>
        </w:rPr>
        <w:t>Journal of Plant Ecology</w:t>
      </w:r>
      <w:r>
        <w:rPr>
          <w:rFonts w:ascii="Times New Roman" w:eastAsia="仿宋" w:hAnsi="Times New Roman" w:cs="Times New Roman"/>
          <w:b/>
          <w:bCs/>
          <w:iCs/>
          <w:color w:val="000000"/>
          <w:kern w:val="0"/>
          <w:sz w:val="24"/>
          <w:lang w:val="en-GB"/>
        </w:rPr>
        <w:t xml:space="preserve">, </w:t>
      </w:r>
      <w:r>
        <w:rPr>
          <w:rFonts w:ascii="Times New Roman" w:eastAsia="仿宋" w:hAnsi="Times New Roman" w:cs="Times New Roman"/>
          <w:color w:val="000000"/>
          <w:kern w:val="0"/>
          <w:sz w:val="24"/>
          <w:lang w:val="en-GB"/>
        </w:rPr>
        <w:t>2012, 5: 229-237.</w:t>
      </w:r>
    </w:p>
    <w:p w14:paraId="62D381C4" w14:textId="77777777" w:rsidR="002D56A5" w:rsidRDefault="00B81B68">
      <w:pPr>
        <w:pStyle w:val="ab"/>
        <w:numPr>
          <w:ilvl w:val="0"/>
          <w:numId w:val="3"/>
        </w:numPr>
        <w:spacing w:beforeLines="50" w:before="156" w:line="400" w:lineRule="exact"/>
        <w:ind w:firstLineChars="0"/>
        <w:jc w:val="left"/>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Zhang Guanghui, </w:t>
      </w:r>
      <w:r>
        <w:rPr>
          <w:rFonts w:ascii="Times New Roman" w:eastAsia="仿宋" w:hAnsi="Times New Roman" w:cs="Times New Roman"/>
          <w:b/>
          <w:color w:val="000000"/>
          <w:kern w:val="0"/>
          <w:sz w:val="24"/>
        </w:rPr>
        <w:t>Shen Ruichang</w:t>
      </w:r>
      <w:r>
        <w:rPr>
          <w:rFonts w:ascii="Times New Roman" w:eastAsia="仿宋" w:hAnsi="Times New Roman" w:cs="Times New Roman"/>
          <w:color w:val="000000"/>
          <w:kern w:val="0"/>
          <w:sz w:val="24"/>
        </w:rPr>
        <w:t xml:space="preserve">, Luo Rongting, Cao Ying, Zhang XC. </w:t>
      </w:r>
      <w:bookmarkStart w:id="41" w:name="OLE_LINK43"/>
      <w:bookmarkStart w:id="42" w:name="OLE_LINK42"/>
      <w:r>
        <w:rPr>
          <w:rFonts w:ascii="Times New Roman" w:eastAsia="仿宋" w:hAnsi="Times New Roman" w:cs="Times New Roman"/>
          <w:color w:val="000000"/>
          <w:kern w:val="0"/>
          <w:sz w:val="24"/>
        </w:rPr>
        <w:t>Effects of sediment load on hydraulics of overland flow on steep slopes</w:t>
      </w:r>
      <w:bookmarkStart w:id="43" w:name="OLE_LINK44"/>
      <w:bookmarkEnd w:id="41"/>
      <w:bookmarkEnd w:id="42"/>
      <w:r>
        <w:rPr>
          <w:rFonts w:ascii="Times New Roman" w:eastAsia="仿宋" w:hAnsi="Times New Roman" w:cs="Times New Roman" w:hint="eastAsia"/>
          <w:color w:val="000000"/>
          <w:kern w:val="0"/>
          <w:sz w:val="24"/>
        </w:rPr>
        <w:t>.</w:t>
      </w:r>
      <w:r>
        <w:rPr>
          <w:rFonts w:ascii="Times New Roman" w:eastAsia="仿宋" w:hAnsi="Times New Roman" w:cs="Times New Roman"/>
          <w:color w:val="000000"/>
          <w:kern w:val="0"/>
          <w:sz w:val="24"/>
        </w:rPr>
        <w:t xml:space="preserve"> </w:t>
      </w:r>
      <w:r>
        <w:rPr>
          <w:rFonts w:ascii="Times New Roman" w:eastAsia="仿宋" w:hAnsi="Times New Roman" w:cs="Times New Roman"/>
          <w:i/>
          <w:color w:val="000000"/>
          <w:kern w:val="0"/>
          <w:sz w:val="24"/>
        </w:rPr>
        <w:t xml:space="preserve">Earth </w:t>
      </w:r>
      <w:r>
        <w:rPr>
          <w:rFonts w:ascii="Times New Roman" w:eastAsia="仿宋" w:hAnsi="Times New Roman" w:cs="Times New Roman" w:hint="eastAsia"/>
          <w:i/>
          <w:color w:val="000000"/>
          <w:kern w:val="0"/>
          <w:sz w:val="24"/>
        </w:rPr>
        <w:t>S</w:t>
      </w:r>
      <w:r>
        <w:rPr>
          <w:rFonts w:ascii="Times New Roman" w:eastAsia="仿宋" w:hAnsi="Times New Roman" w:cs="Times New Roman"/>
          <w:i/>
          <w:color w:val="000000"/>
          <w:kern w:val="0"/>
          <w:sz w:val="24"/>
        </w:rPr>
        <w:t xml:space="preserve">urface </w:t>
      </w:r>
      <w:r>
        <w:rPr>
          <w:rFonts w:ascii="Times New Roman" w:eastAsia="仿宋" w:hAnsi="Times New Roman" w:cs="Times New Roman" w:hint="eastAsia"/>
          <w:i/>
          <w:color w:val="000000"/>
          <w:kern w:val="0"/>
          <w:sz w:val="24"/>
        </w:rPr>
        <w:t>P</w:t>
      </w:r>
      <w:r>
        <w:rPr>
          <w:rFonts w:ascii="Times New Roman" w:eastAsia="仿宋" w:hAnsi="Times New Roman" w:cs="Times New Roman"/>
          <w:i/>
          <w:color w:val="000000"/>
          <w:kern w:val="0"/>
          <w:sz w:val="24"/>
        </w:rPr>
        <w:t xml:space="preserve">rocesses and </w:t>
      </w:r>
      <w:r>
        <w:rPr>
          <w:rFonts w:ascii="Times New Roman" w:eastAsia="仿宋" w:hAnsi="Times New Roman" w:cs="Times New Roman" w:hint="eastAsia"/>
          <w:i/>
          <w:color w:val="000000"/>
          <w:kern w:val="0"/>
          <w:sz w:val="24"/>
        </w:rPr>
        <w:t>L</w:t>
      </w:r>
      <w:r>
        <w:rPr>
          <w:rFonts w:ascii="Times New Roman" w:eastAsia="仿宋" w:hAnsi="Times New Roman" w:cs="Times New Roman"/>
          <w:i/>
          <w:color w:val="000000"/>
          <w:kern w:val="0"/>
          <w:sz w:val="24"/>
        </w:rPr>
        <w:t>andforms</w:t>
      </w:r>
      <w:bookmarkEnd w:id="43"/>
      <w:r>
        <w:rPr>
          <w:rFonts w:ascii="Times New Roman" w:eastAsia="仿宋" w:hAnsi="Times New Roman" w:cs="Times New Roman"/>
          <w:color w:val="000000"/>
          <w:kern w:val="0"/>
          <w:sz w:val="24"/>
        </w:rPr>
        <w:t xml:space="preserve">, 2010, 35: 1811-1819. </w:t>
      </w:r>
    </w:p>
    <w:p w14:paraId="6726234D" w14:textId="77777777" w:rsidR="002D56A5"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color w:val="000000"/>
          <w:kern w:val="0"/>
          <w:sz w:val="24"/>
          <w:lang w:val="en-GB"/>
        </w:rPr>
        <w:t xml:space="preserve">Zhang Guanghui, Luo Rongting, Cao Ying, </w:t>
      </w:r>
      <w:r>
        <w:rPr>
          <w:rFonts w:ascii="Times New Roman" w:eastAsia="仿宋" w:hAnsi="Times New Roman" w:cs="Times New Roman"/>
          <w:b/>
          <w:bCs/>
          <w:color w:val="000000"/>
          <w:kern w:val="0"/>
          <w:sz w:val="24"/>
          <w:lang w:val="en-GB"/>
        </w:rPr>
        <w:t>Shen Ruichang</w:t>
      </w:r>
      <w:r>
        <w:rPr>
          <w:rFonts w:ascii="Times New Roman" w:eastAsia="仿宋" w:hAnsi="Times New Roman" w:cs="Times New Roman"/>
          <w:color w:val="000000"/>
          <w:kern w:val="0"/>
          <w:sz w:val="24"/>
          <w:lang w:val="en-GB"/>
        </w:rPr>
        <w:t xml:space="preserve">, Zhang XC. </w:t>
      </w:r>
      <w:bookmarkStart w:id="44" w:name="OLE_LINK45"/>
      <w:bookmarkStart w:id="45" w:name="OLE_LINK46"/>
      <w:r>
        <w:rPr>
          <w:rFonts w:ascii="Times New Roman" w:eastAsia="仿宋" w:hAnsi="Times New Roman" w:cs="Times New Roman"/>
          <w:color w:val="000000"/>
          <w:kern w:val="0"/>
          <w:sz w:val="24"/>
          <w:lang w:val="en-GB"/>
        </w:rPr>
        <w:t>Impacts of sediment load on Manning coefficient in supercritical shallow flow on steep slopes</w:t>
      </w:r>
      <w:bookmarkEnd w:id="44"/>
      <w:bookmarkEnd w:id="45"/>
      <w:r>
        <w:rPr>
          <w:rFonts w:ascii="Times New Roman" w:eastAsia="仿宋" w:hAnsi="Times New Roman" w:cs="Times New Roman" w:hint="eastAsia"/>
          <w:color w:val="000000"/>
          <w:kern w:val="0"/>
          <w:sz w:val="24"/>
          <w:lang w:val="en-GB"/>
        </w:rPr>
        <w:t>,</w:t>
      </w:r>
      <w:r>
        <w:rPr>
          <w:rFonts w:ascii="Times New Roman" w:eastAsia="仿宋" w:hAnsi="Times New Roman" w:cs="Times New Roman"/>
          <w:color w:val="000000"/>
          <w:kern w:val="0"/>
          <w:sz w:val="24"/>
          <w:lang w:val="en-GB"/>
        </w:rPr>
        <w:t xml:space="preserve"> </w:t>
      </w:r>
      <w:bookmarkStart w:id="46" w:name="OLE_LINK47"/>
      <w:r>
        <w:rPr>
          <w:rFonts w:ascii="Times New Roman" w:eastAsia="仿宋" w:hAnsi="Times New Roman" w:cs="Times New Roman"/>
          <w:bCs/>
          <w:i/>
          <w:iCs/>
          <w:color w:val="000000"/>
          <w:kern w:val="0"/>
          <w:sz w:val="24"/>
          <w:lang w:val="en-GB"/>
        </w:rPr>
        <w:t>Hydrological Process</w:t>
      </w:r>
      <w:bookmarkEnd w:id="46"/>
      <w:r>
        <w:rPr>
          <w:rFonts w:ascii="Times New Roman" w:eastAsia="仿宋" w:hAnsi="Times New Roman" w:cs="Times New Roman"/>
          <w:color w:val="000000"/>
          <w:kern w:val="0"/>
          <w:sz w:val="24"/>
          <w:lang w:val="en-GB"/>
        </w:rPr>
        <w:t>, 2010,</w:t>
      </w:r>
      <w:r>
        <w:rPr>
          <w:rFonts w:ascii="Times New Roman" w:eastAsia="仿宋" w:hAnsi="Times New Roman" w:cs="Times New Roman" w:hint="eastAsia"/>
          <w:color w:val="000000"/>
          <w:kern w:val="0"/>
          <w:sz w:val="24"/>
          <w:lang w:val="en-GB"/>
        </w:rPr>
        <w:t xml:space="preserve"> </w:t>
      </w:r>
      <w:r>
        <w:rPr>
          <w:rFonts w:ascii="Times New Roman" w:eastAsia="仿宋" w:hAnsi="Times New Roman" w:cs="Times New Roman"/>
          <w:color w:val="000000"/>
          <w:kern w:val="0"/>
          <w:sz w:val="24"/>
          <w:lang w:val="en-GB"/>
        </w:rPr>
        <w:t xml:space="preserve">24(26): 3909-3914. </w:t>
      </w:r>
    </w:p>
    <w:p w14:paraId="3D253EC7" w14:textId="77777777" w:rsidR="002D56A5"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color w:val="000000"/>
          <w:kern w:val="0"/>
          <w:sz w:val="24"/>
          <w:lang w:val="en-GB"/>
        </w:rPr>
        <w:t xml:space="preserve">Zhang Guanghui, Luo Rongting, Cao Ying, </w:t>
      </w:r>
      <w:r>
        <w:rPr>
          <w:rFonts w:ascii="Times New Roman" w:eastAsia="仿宋" w:hAnsi="Times New Roman" w:cs="Times New Roman"/>
          <w:b/>
          <w:bCs/>
          <w:color w:val="000000"/>
          <w:kern w:val="0"/>
          <w:sz w:val="24"/>
          <w:lang w:val="en-GB"/>
        </w:rPr>
        <w:t>Shen Ruichang</w:t>
      </w:r>
      <w:r>
        <w:rPr>
          <w:rFonts w:ascii="Times New Roman" w:eastAsia="仿宋" w:hAnsi="Times New Roman" w:cs="Times New Roman"/>
          <w:color w:val="000000"/>
          <w:kern w:val="0"/>
          <w:sz w:val="24"/>
          <w:lang w:val="en-GB"/>
        </w:rPr>
        <w:t xml:space="preserve">, Zhang XC. </w:t>
      </w:r>
      <w:bookmarkStart w:id="47" w:name="OLE_LINK48"/>
      <w:bookmarkStart w:id="48" w:name="OLE_LINK49"/>
      <w:r>
        <w:rPr>
          <w:rFonts w:ascii="Times New Roman" w:eastAsia="仿宋" w:hAnsi="Times New Roman" w:cs="Times New Roman"/>
          <w:color w:val="000000"/>
          <w:kern w:val="0"/>
          <w:sz w:val="24"/>
          <w:lang w:val="en-GB"/>
        </w:rPr>
        <w:t>Correction factor to dye-measured flow velocity under varying water and sediment discharges and slopes</w:t>
      </w:r>
      <w:bookmarkEnd w:id="47"/>
      <w:bookmarkEnd w:id="48"/>
      <w:r>
        <w:rPr>
          <w:rFonts w:ascii="Times New Roman" w:eastAsia="仿宋" w:hAnsi="Times New Roman" w:cs="Times New Roman" w:hint="eastAsia"/>
          <w:color w:val="000000"/>
          <w:kern w:val="0"/>
          <w:sz w:val="24"/>
          <w:lang w:val="en-GB"/>
        </w:rPr>
        <w:t>,</w:t>
      </w:r>
      <w:r>
        <w:rPr>
          <w:rFonts w:ascii="Times New Roman" w:eastAsia="仿宋" w:hAnsi="Times New Roman" w:cs="Times New Roman"/>
          <w:color w:val="000000"/>
          <w:kern w:val="0"/>
          <w:sz w:val="24"/>
          <w:lang w:val="en-GB"/>
        </w:rPr>
        <w:t xml:space="preserve"> </w:t>
      </w:r>
      <w:bookmarkStart w:id="49" w:name="OLE_LINK50"/>
      <w:bookmarkStart w:id="50" w:name="OLE_LINK51"/>
      <w:r>
        <w:rPr>
          <w:rFonts w:ascii="Times New Roman" w:eastAsia="仿宋" w:hAnsi="Times New Roman" w:cs="Times New Roman"/>
          <w:bCs/>
          <w:i/>
          <w:iCs/>
          <w:color w:val="000000"/>
          <w:kern w:val="0"/>
          <w:sz w:val="24"/>
          <w:lang w:val="en-GB"/>
        </w:rPr>
        <w:t>Journal of Hydrology</w:t>
      </w:r>
      <w:bookmarkEnd w:id="49"/>
      <w:bookmarkEnd w:id="50"/>
      <w:r>
        <w:rPr>
          <w:rFonts w:ascii="Times New Roman" w:eastAsia="仿宋" w:hAnsi="Times New Roman" w:cs="Times New Roman"/>
          <w:color w:val="000000"/>
          <w:kern w:val="0"/>
          <w:sz w:val="24"/>
          <w:lang w:val="en-GB"/>
        </w:rPr>
        <w:t xml:space="preserve">, 2010, 389: 205-213. </w:t>
      </w:r>
    </w:p>
    <w:p w14:paraId="58E63128" w14:textId="20B51239" w:rsidR="002D56A5" w:rsidRPr="00FC2A3E" w:rsidRDefault="00B81B68">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b/>
          <w:color w:val="000000"/>
          <w:kern w:val="0"/>
          <w:sz w:val="24"/>
        </w:rPr>
        <w:t>沈瑞昌</w:t>
      </w:r>
      <w:r>
        <w:rPr>
          <w:rFonts w:ascii="Times New Roman" w:eastAsia="仿宋" w:hAnsi="Times New Roman" w:cs="Times New Roman"/>
          <w:color w:val="000000"/>
          <w:kern w:val="0"/>
          <w:sz w:val="24"/>
        </w:rPr>
        <w:t xml:space="preserve">, </w:t>
      </w:r>
      <w:r>
        <w:rPr>
          <w:rFonts w:ascii="Times New Roman" w:eastAsia="仿宋" w:hAnsi="Times New Roman" w:cs="Times New Roman"/>
          <w:color w:val="000000"/>
          <w:kern w:val="0"/>
          <w:sz w:val="24"/>
        </w:rPr>
        <w:t>吴秀芹</w:t>
      </w:r>
      <w:r>
        <w:rPr>
          <w:rFonts w:ascii="Times New Roman" w:eastAsia="仿宋" w:hAnsi="Times New Roman" w:cs="Times New Roman"/>
          <w:color w:val="000000"/>
          <w:kern w:val="0"/>
          <w:sz w:val="24"/>
        </w:rPr>
        <w:t xml:space="preserve">, </w:t>
      </w:r>
      <w:r>
        <w:rPr>
          <w:rFonts w:ascii="Times New Roman" w:eastAsia="仿宋" w:hAnsi="Times New Roman" w:cs="Times New Roman"/>
          <w:color w:val="000000"/>
          <w:kern w:val="0"/>
          <w:sz w:val="24"/>
        </w:rPr>
        <w:t>朱清科</w:t>
      </w:r>
      <w:r>
        <w:rPr>
          <w:rFonts w:ascii="Times New Roman" w:eastAsia="仿宋" w:hAnsi="Times New Roman" w:cs="Times New Roman"/>
          <w:color w:val="000000"/>
          <w:kern w:val="0"/>
          <w:sz w:val="24"/>
        </w:rPr>
        <w:t>.</w:t>
      </w:r>
      <w:bookmarkStart w:id="51" w:name="OLE_LINK52"/>
      <w:bookmarkStart w:id="52" w:name="OLE_LINK53"/>
      <w:r w:rsidR="00FB7D92">
        <w:rPr>
          <w:rFonts w:ascii="Times New Roman" w:eastAsia="仿宋" w:hAnsi="Times New Roman" w:cs="Times New Roman"/>
          <w:color w:val="000000"/>
          <w:kern w:val="0"/>
          <w:sz w:val="24"/>
        </w:rPr>
        <w:t xml:space="preserve"> </w:t>
      </w:r>
      <w:r>
        <w:rPr>
          <w:rFonts w:ascii="Times New Roman" w:eastAsia="仿宋" w:hAnsi="Times New Roman" w:cs="Times New Roman"/>
          <w:color w:val="000000"/>
          <w:kern w:val="0"/>
          <w:sz w:val="24"/>
        </w:rPr>
        <w:t>黄土区适宜性植物群落优化配置</w:t>
      </w:r>
      <w:r>
        <w:rPr>
          <w:rFonts w:ascii="Times New Roman" w:eastAsia="仿宋" w:hAnsi="Times New Roman" w:cs="Times New Roman"/>
          <w:color w:val="000000"/>
          <w:kern w:val="0"/>
          <w:sz w:val="24"/>
        </w:rPr>
        <w:t>——</w:t>
      </w:r>
      <w:r>
        <w:rPr>
          <w:rFonts w:ascii="Times New Roman" w:eastAsia="仿宋" w:hAnsi="Times New Roman" w:cs="Times New Roman"/>
          <w:color w:val="000000"/>
          <w:kern w:val="0"/>
          <w:sz w:val="24"/>
        </w:rPr>
        <w:t>以陕西省延安市吴起县为例</w:t>
      </w:r>
      <w:bookmarkEnd w:id="51"/>
      <w:bookmarkEnd w:id="52"/>
      <w:r>
        <w:rPr>
          <w:rFonts w:ascii="Times New Roman" w:eastAsia="仿宋" w:hAnsi="Times New Roman" w:cs="Times New Roman" w:hint="eastAsia"/>
          <w:color w:val="000000"/>
          <w:kern w:val="0"/>
          <w:sz w:val="24"/>
        </w:rPr>
        <w:t>,</w:t>
      </w:r>
      <w:r>
        <w:rPr>
          <w:rFonts w:ascii="Times New Roman" w:eastAsia="仿宋" w:hAnsi="Times New Roman" w:cs="Times New Roman"/>
          <w:color w:val="000000"/>
          <w:kern w:val="0"/>
          <w:sz w:val="24"/>
        </w:rPr>
        <w:t xml:space="preserve"> </w:t>
      </w:r>
      <w:r>
        <w:rPr>
          <w:rFonts w:ascii="Times New Roman" w:eastAsia="仿宋" w:hAnsi="Times New Roman" w:cs="Times New Roman"/>
          <w:i/>
          <w:color w:val="000000"/>
          <w:kern w:val="0"/>
          <w:sz w:val="24"/>
        </w:rPr>
        <w:t>干旱区资源与环境</w:t>
      </w:r>
      <w:r>
        <w:rPr>
          <w:rFonts w:ascii="Times New Roman" w:eastAsia="仿宋" w:hAnsi="Times New Roman" w:cs="Times New Roman"/>
          <w:i/>
          <w:color w:val="000000"/>
          <w:kern w:val="0"/>
          <w:sz w:val="24"/>
        </w:rPr>
        <w:t xml:space="preserve">, </w:t>
      </w:r>
      <w:r>
        <w:rPr>
          <w:rFonts w:ascii="Times New Roman" w:eastAsia="仿宋" w:hAnsi="Times New Roman" w:cs="Times New Roman"/>
          <w:color w:val="000000"/>
          <w:kern w:val="0"/>
          <w:sz w:val="24"/>
        </w:rPr>
        <w:t xml:space="preserve">2010, 24(4): 150-155. </w:t>
      </w:r>
    </w:p>
    <w:p w14:paraId="78CD5A99" w14:textId="7C91E420" w:rsidR="00FC2A3E" w:rsidRDefault="00FC2A3E">
      <w:pPr>
        <w:pStyle w:val="ab"/>
        <w:widowControl/>
        <w:numPr>
          <w:ilvl w:val="0"/>
          <w:numId w:val="3"/>
        </w:numPr>
        <w:autoSpaceDE w:val="0"/>
        <w:autoSpaceDN w:val="0"/>
        <w:adjustRightInd w:val="0"/>
        <w:spacing w:beforeLines="50" w:before="156" w:line="400" w:lineRule="exact"/>
        <w:ind w:firstLineChars="0"/>
        <w:jc w:val="left"/>
        <w:rPr>
          <w:rFonts w:ascii="Times New Roman" w:eastAsia="仿宋" w:hAnsi="Times New Roman" w:cs="Times New Roman"/>
          <w:color w:val="000000"/>
          <w:kern w:val="0"/>
          <w:sz w:val="24"/>
          <w:lang w:val="en-GB"/>
        </w:rPr>
      </w:pPr>
      <w:r>
        <w:rPr>
          <w:rFonts w:ascii="Times New Roman" w:eastAsia="仿宋" w:hAnsi="Times New Roman" w:cs="Times New Roman"/>
          <w:color w:val="000000"/>
          <w:kern w:val="0"/>
          <w:sz w:val="24"/>
          <w:lang w:val="en-GB"/>
        </w:rPr>
        <w:t>罗榕婷</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color w:val="000000"/>
          <w:kern w:val="0"/>
          <w:sz w:val="24"/>
          <w:lang w:val="en-GB"/>
        </w:rPr>
        <w:t>张光辉</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b/>
          <w:color w:val="000000"/>
          <w:kern w:val="0"/>
          <w:sz w:val="24"/>
          <w:lang w:val="en-GB"/>
        </w:rPr>
        <w:t>沈瑞昌</w:t>
      </w:r>
      <w:r>
        <w:rPr>
          <w:rFonts w:ascii="Times New Roman" w:eastAsia="仿宋" w:hAnsi="Times New Roman" w:cs="Times New Roman"/>
          <w:b/>
          <w:bCs/>
          <w:color w:val="000000"/>
          <w:kern w:val="0"/>
          <w:sz w:val="24"/>
          <w:lang w:val="en-GB"/>
        </w:rPr>
        <w:t xml:space="preserve">, </w:t>
      </w:r>
      <w:r>
        <w:rPr>
          <w:rFonts w:ascii="Times New Roman" w:eastAsia="仿宋" w:hAnsi="Times New Roman" w:cs="Times New Roman"/>
          <w:color w:val="000000"/>
          <w:kern w:val="0"/>
          <w:sz w:val="24"/>
          <w:lang w:val="en-GB"/>
        </w:rPr>
        <w:t>曹颖</w:t>
      </w:r>
      <w:r>
        <w:rPr>
          <w:rFonts w:ascii="Times New Roman" w:eastAsia="仿宋" w:hAnsi="Times New Roman" w:cs="Times New Roman"/>
          <w:color w:val="000000"/>
          <w:kern w:val="0"/>
          <w:sz w:val="24"/>
          <w:lang w:val="en-GB"/>
        </w:rPr>
        <w:t xml:space="preserve">. </w:t>
      </w:r>
      <w:bookmarkStart w:id="53" w:name="OLE_LINK54"/>
      <w:r>
        <w:rPr>
          <w:rFonts w:ascii="Times New Roman" w:eastAsia="仿宋" w:hAnsi="Times New Roman" w:cs="Times New Roman"/>
          <w:color w:val="000000"/>
          <w:kern w:val="0"/>
          <w:sz w:val="24"/>
          <w:lang w:val="en-GB"/>
        </w:rPr>
        <w:t>染色法测量坡面流流速的最佳测流区长度研究</w:t>
      </w:r>
      <w:bookmarkStart w:id="54" w:name="OLE_LINK56"/>
      <w:bookmarkStart w:id="55" w:name="OLE_LINK55"/>
      <w:bookmarkEnd w:id="53"/>
      <w:r>
        <w:rPr>
          <w:rFonts w:ascii="Times New Roman" w:eastAsia="仿宋" w:hAnsi="Times New Roman" w:cs="Times New Roman" w:hint="eastAsia"/>
          <w:color w:val="000000"/>
          <w:kern w:val="0"/>
          <w:sz w:val="24"/>
          <w:lang w:val="en-GB"/>
        </w:rPr>
        <w:t>,</w:t>
      </w:r>
      <w:r>
        <w:rPr>
          <w:rFonts w:ascii="Times New Roman" w:eastAsia="仿宋" w:hAnsi="Times New Roman" w:cs="Times New Roman"/>
          <w:color w:val="000000"/>
          <w:kern w:val="0"/>
          <w:sz w:val="24"/>
          <w:lang w:val="en-GB"/>
        </w:rPr>
        <w:t xml:space="preserve"> </w:t>
      </w:r>
      <w:r>
        <w:rPr>
          <w:rFonts w:ascii="Times New Roman" w:eastAsia="仿宋" w:hAnsi="Times New Roman" w:cs="Times New Roman"/>
          <w:i/>
          <w:color w:val="000000"/>
          <w:kern w:val="0"/>
          <w:sz w:val="24"/>
          <w:lang w:val="en-GB"/>
        </w:rPr>
        <w:t>水文</w:t>
      </w:r>
      <w:bookmarkEnd w:id="54"/>
      <w:bookmarkEnd w:id="55"/>
      <w:r>
        <w:rPr>
          <w:rFonts w:ascii="Times New Roman" w:eastAsia="仿宋" w:hAnsi="Times New Roman" w:cs="Times New Roman"/>
          <w:color w:val="000000"/>
          <w:kern w:val="0"/>
          <w:sz w:val="24"/>
          <w:lang w:val="en-GB"/>
        </w:rPr>
        <w:t>, 2010,</w:t>
      </w:r>
      <w:r>
        <w:rPr>
          <w:rFonts w:ascii="Times New Roman" w:eastAsia="仿宋" w:hAnsi="Times New Roman" w:cs="Times New Roman" w:hint="eastAsia"/>
          <w:color w:val="000000"/>
          <w:kern w:val="0"/>
          <w:sz w:val="24"/>
          <w:lang w:val="en-GB"/>
        </w:rPr>
        <w:t xml:space="preserve"> </w:t>
      </w:r>
      <w:r>
        <w:rPr>
          <w:rFonts w:ascii="Times New Roman" w:eastAsia="仿宋" w:hAnsi="Times New Roman" w:cs="Times New Roman"/>
          <w:color w:val="000000"/>
          <w:kern w:val="0"/>
          <w:sz w:val="24"/>
          <w:lang w:val="en-GB"/>
        </w:rPr>
        <w:t>30(3): 5-9.</w:t>
      </w:r>
    </w:p>
    <w:bookmarkEnd w:id="24"/>
    <w:bookmarkEnd w:id="25"/>
    <w:p w14:paraId="28FCB3A1" w14:textId="77777777" w:rsidR="002D56A5" w:rsidRDefault="002D56A5">
      <w:pPr>
        <w:widowControl/>
        <w:autoSpaceDE w:val="0"/>
        <w:autoSpaceDN w:val="0"/>
        <w:adjustRightInd w:val="0"/>
        <w:spacing w:beforeLines="50" w:before="156" w:line="400" w:lineRule="exact"/>
        <w:jc w:val="left"/>
        <w:rPr>
          <w:rFonts w:ascii="Times New Roman" w:eastAsia="仿宋" w:hAnsi="Times New Roman" w:cs="Times New Roman"/>
          <w:sz w:val="28"/>
          <w:szCs w:val="24"/>
        </w:rPr>
      </w:pPr>
    </w:p>
    <w:sectPr w:rsidR="002D56A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66EB" w14:textId="77777777" w:rsidR="00BD508A" w:rsidRDefault="00BD508A" w:rsidP="008A1A7A">
      <w:r>
        <w:separator/>
      </w:r>
    </w:p>
  </w:endnote>
  <w:endnote w:type="continuationSeparator" w:id="0">
    <w:p w14:paraId="6879DA45" w14:textId="77777777" w:rsidR="00BD508A" w:rsidRDefault="00BD508A" w:rsidP="008A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46322"/>
      <w:docPartObj>
        <w:docPartGallery w:val="Page Numbers (Bottom of Page)"/>
        <w:docPartUnique/>
      </w:docPartObj>
    </w:sdtPr>
    <w:sdtEndPr/>
    <w:sdtContent>
      <w:p w14:paraId="0059D989" w14:textId="656F0C4B" w:rsidR="00ED680A" w:rsidRDefault="00ED680A">
        <w:pPr>
          <w:pStyle w:val="a5"/>
          <w:jc w:val="center"/>
        </w:pPr>
        <w:r>
          <w:fldChar w:fldCharType="begin"/>
        </w:r>
        <w:r>
          <w:instrText>PAGE   \* MERGEFORMAT</w:instrText>
        </w:r>
        <w:r>
          <w:fldChar w:fldCharType="separate"/>
        </w:r>
        <w:r>
          <w:rPr>
            <w:lang w:val="zh-CN"/>
          </w:rPr>
          <w:t>2</w:t>
        </w:r>
        <w:r>
          <w:fldChar w:fldCharType="end"/>
        </w:r>
      </w:p>
    </w:sdtContent>
  </w:sdt>
  <w:p w14:paraId="23CDC7C0" w14:textId="77777777" w:rsidR="00ED680A" w:rsidRDefault="00ED6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B47F" w14:textId="77777777" w:rsidR="00BD508A" w:rsidRDefault="00BD508A" w:rsidP="008A1A7A">
      <w:r>
        <w:separator/>
      </w:r>
    </w:p>
  </w:footnote>
  <w:footnote w:type="continuationSeparator" w:id="0">
    <w:p w14:paraId="0632A44A" w14:textId="77777777" w:rsidR="00BD508A" w:rsidRDefault="00BD508A" w:rsidP="008A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0AC"/>
    <w:multiLevelType w:val="multilevel"/>
    <w:tmpl w:val="D59095B8"/>
    <w:lvl w:ilvl="0">
      <w:start w:val="1"/>
      <w:numFmt w:val="decimal"/>
      <w:lvlText w:val="%1."/>
      <w:lvlJc w:val="left"/>
      <w:pPr>
        <w:ind w:left="562" w:hanging="420"/>
      </w:pPr>
      <w:rPr>
        <w:b w:val="0"/>
        <w:bCs/>
        <w:sz w:val="24"/>
        <w:szCs w:val="22"/>
        <w:lang w:val="en-US"/>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15:restartNumberingAfterBreak="0">
    <w:nsid w:val="1A6E36C6"/>
    <w:multiLevelType w:val="multilevel"/>
    <w:tmpl w:val="1A6E36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C3756C"/>
    <w:multiLevelType w:val="multilevel"/>
    <w:tmpl w:val="54C375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8012177">
    <w:abstractNumId w:val="2"/>
  </w:num>
  <w:num w:numId="2" w16cid:durableId="730927331">
    <w:abstractNumId w:val="1"/>
  </w:num>
  <w:num w:numId="3" w16cid:durableId="7316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F1"/>
    <w:rsid w:val="00026519"/>
    <w:rsid w:val="00030D4C"/>
    <w:rsid w:val="00051482"/>
    <w:rsid w:val="00062754"/>
    <w:rsid w:val="00071EAC"/>
    <w:rsid w:val="0007371B"/>
    <w:rsid w:val="00091812"/>
    <w:rsid w:val="00094E36"/>
    <w:rsid w:val="000A3EDD"/>
    <w:rsid w:val="000B2E2B"/>
    <w:rsid w:val="000B630F"/>
    <w:rsid w:val="000B64DE"/>
    <w:rsid w:val="000C1519"/>
    <w:rsid w:val="000C6C9F"/>
    <w:rsid w:val="000D3F95"/>
    <w:rsid w:val="000F60FA"/>
    <w:rsid w:val="000F706C"/>
    <w:rsid w:val="001045AC"/>
    <w:rsid w:val="001127FF"/>
    <w:rsid w:val="00123F6C"/>
    <w:rsid w:val="00155B04"/>
    <w:rsid w:val="00156E96"/>
    <w:rsid w:val="00187639"/>
    <w:rsid w:val="00191091"/>
    <w:rsid w:val="00191813"/>
    <w:rsid w:val="001972BA"/>
    <w:rsid w:val="001B5A1F"/>
    <w:rsid w:val="001B6CB8"/>
    <w:rsid w:val="001C1D80"/>
    <w:rsid w:val="001C7A8C"/>
    <w:rsid w:val="001D0B91"/>
    <w:rsid w:val="00204880"/>
    <w:rsid w:val="0020665E"/>
    <w:rsid w:val="00206B55"/>
    <w:rsid w:val="0021793F"/>
    <w:rsid w:val="0023562E"/>
    <w:rsid w:val="00240AEE"/>
    <w:rsid w:val="00261B54"/>
    <w:rsid w:val="0026416A"/>
    <w:rsid w:val="0027044E"/>
    <w:rsid w:val="002829CD"/>
    <w:rsid w:val="002843B0"/>
    <w:rsid w:val="002968B9"/>
    <w:rsid w:val="002B1CB1"/>
    <w:rsid w:val="002B3B56"/>
    <w:rsid w:val="002D2C8C"/>
    <w:rsid w:val="002D56A5"/>
    <w:rsid w:val="002F44C2"/>
    <w:rsid w:val="00302EA1"/>
    <w:rsid w:val="0030766A"/>
    <w:rsid w:val="00311703"/>
    <w:rsid w:val="00311D89"/>
    <w:rsid w:val="00314105"/>
    <w:rsid w:val="00316419"/>
    <w:rsid w:val="00326534"/>
    <w:rsid w:val="003305A2"/>
    <w:rsid w:val="003374D7"/>
    <w:rsid w:val="00344569"/>
    <w:rsid w:val="00364CB3"/>
    <w:rsid w:val="003925DE"/>
    <w:rsid w:val="003930E5"/>
    <w:rsid w:val="003940F1"/>
    <w:rsid w:val="00394C6B"/>
    <w:rsid w:val="00397F47"/>
    <w:rsid w:val="003A3DF0"/>
    <w:rsid w:val="003B7D70"/>
    <w:rsid w:val="003D3293"/>
    <w:rsid w:val="003D50B5"/>
    <w:rsid w:val="003E2B9B"/>
    <w:rsid w:val="003F37D3"/>
    <w:rsid w:val="003F46B0"/>
    <w:rsid w:val="004033B3"/>
    <w:rsid w:val="00407B49"/>
    <w:rsid w:val="00407ED4"/>
    <w:rsid w:val="00412C97"/>
    <w:rsid w:val="00413BB4"/>
    <w:rsid w:val="00415E9D"/>
    <w:rsid w:val="00420FC9"/>
    <w:rsid w:val="00422EBC"/>
    <w:rsid w:val="00424E02"/>
    <w:rsid w:val="00427EAB"/>
    <w:rsid w:val="00432C3A"/>
    <w:rsid w:val="00447EC9"/>
    <w:rsid w:val="00450217"/>
    <w:rsid w:val="004539EE"/>
    <w:rsid w:val="00453F2D"/>
    <w:rsid w:val="004561EC"/>
    <w:rsid w:val="00463260"/>
    <w:rsid w:val="004657FA"/>
    <w:rsid w:val="004A3F64"/>
    <w:rsid w:val="004B69BD"/>
    <w:rsid w:val="004C41F7"/>
    <w:rsid w:val="004D04DF"/>
    <w:rsid w:val="004D1A0C"/>
    <w:rsid w:val="004D47ED"/>
    <w:rsid w:val="004D790D"/>
    <w:rsid w:val="004E0469"/>
    <w:rsid w:val="004E0FE8"/>
    <w:rsid w:val="004E4077"/>
    <w:rsid w:val="004E444D"/>
    <w:rsid w:val="004F797A"/>
    <w:rsid w:val="005260E2"/>
    <w:rsid w:val="0053082E"/>
    <w:rsid w:val="0053400B"/>
    <w:rsid w:val="0053416E"/>
    <w:rsid w:val="00544DC9"/>
    <w:rsid w:val="00545B28"/>
    <w:rsid w:val="0054705C"/>
    <w:rsid w:val="00550025"/>
    <w:rsid w:val="005565D4"/>
    <w:rsid w:val="00563538"/>
    <w:rsid w:val="00567882"/>
    <w:rsid w:val="00586EA3"/>
    <w:rsid w:val="00595847"/>
    <w:rsid w:val="005B25D6"/>
    <w:rsid w:val="005B2BF8"/>
    <w:rsid w:val="005C0A47"/>
    <w:rsid w:val="005C5D5E"/>
    <w:rsid w:val="005D33C8"/>
    <w:rsid w:val="005D3634"/>
    <w:rsid w:val="005D5CE5"/>
    <w:rsid w:val="005F757A"/>
    <w:rsid w:val="00602DD4"/>
    <w:rsid w:val="00614B2E"/>
    <w:rsid w:val="0062230C"/>
    <w:rsid w:val="0063564D"/>
    <w:rsid w:val="006379D1"/>
    <w:rsid w:val="006408CB"/>
    <w:rsid w:val="0065473D"/>
    <w:rsid w:val="00673683"/>
    <w:rsid w:val="006769CD"/>
    <w:rsid w:val="00677B0C"/>
    <w:rsid w:val="00677B22"/>
    <w:rsid w:val="00694697"/>
    <w:rsid w:val="006B0235"/>
    <w:rsid w:val="006C5BBC"/>
    <w:rsid w:val="006D0DEE"/>
    <w:rsid w:val="006E0123"/>
    <w:rsid w:val="006E090E"/>
    <w:rsid w:val="006E12A4"/>
    <w:rsid w:val="00710180"/>
    <w:rsid w:val="00713B88"/>
    <w:rsid w:val="0071609D"/>
    <w:rsid w:val="007172A2"/>
    <w:rsid w:val="007431E1"/>
    <w:rsid w:val="007516D4"/>
    <w:rsid w:val="00752B3C"/>
    <w:rsid w:val="00770941"/>
    <w:rsid w:val="00786590"/>
    <w:rsid w:val="007906FB"/>
    <w:rsid w:val="00792969"/>
    <w:rsid w:val="007963AC"/>
    <w:rsid w:val="007A33EC"/>
    <w:rsid w:val="007B53B5"/>
    <w:rsid w:val="007C00B2"/>
    <w:rsid w:val="007C0428"/>
    <w:rsid w:val="007D13BF"/>
    <w:rsid w:val="007D1F35"/>
    <w:rsid w:val="007E7CCB"/>
    <w:rsid w:val="007F1AC8"/>
    <w:rsid w:val="007F5851"/>
    <w:rsid w:val="0080283D"/>
    <w:rsid w:val="0083007D"/>
    <w:rsid w:val="00833D42"/>
    <w:rsid w:val="008703B7"/>
    <w:rsid w:val="00880A37"/>
    <w:rsid w:val="008907D3"/>
    <w:rsid w:val="008A116D"/>
    <w:rsid w:val="008A1A7A"/>
    <w:rsid w:val="008A1DCE"/>
    <w:rsid w:val="008A3BB0"/>
    <w:rsid w:val="008B7B67"/>
    <w:rsid w:val="008C0593"/>
    <w:rsid w:val="008C2EDF"/>
    <w:rsid w:val="008D4153"/>
    <w:rsid w:val="008E3BE6"/>
    <w:rsid w:val="009061E2"/>
    <w:rsid w:val="00906517"/>
    <w:rsid w:val="009252AE"/>
    <w:rsid w:val="00927157"/>
    <w:rsid w:val="00932B05"/>
    <w:rsid w:val="0093720E"/>
    <w:rsid w:val="00937408"/>
    <w:rsid w:val="00940337"/>
    <w:rsid w:val="00940D84"/>
    <w:rsid w:val="009438B3"/>
    <w:rsid w:val="00943AA2"/>
    <w:rsid w:val="00946A26"/>
    <w:rsid w:val="00963140"/>
    <w:rsid w:val="009720F7"/>
    <w:rsid w:val="00973B03"/>
    <w:rsid w:val="00981F84"/>
    <w:rsid w:val="009A35CE"/>
    <w:rsid w:val="009C03C8"/>
    <w:rsid w:val="009E751D"/>
    <w:rsid w:val="009F0AE8"/>
    <w:rsid w:val="00A02913"/>
    <w:rsid w:val="00A157D9"/>
    <w:rsid w:val="00A171E2"/>
    <w:rsid w:val="00A27A28"/>
    <w:rsid w:val="00A33FE2"/>
    <w:rsid w:val="00A4515B"/>
    <w:rsid w:val="00A60469"/>
    <w:rsid w:val="00A71315"/>
    <w:rsid w:val="00A73AF7"/>
    <w:rsid w:val="00A8366A"/>
    <w:rsid w:val="00A860FC"/>
    <w:rsid w:val="00A93A6D"/>
    <w:rsid w:val="00A970D6"/>
    <w:rsid w:val="00AA2188"/>
    <w:rsid w:val="00AA351F"/>
    <w:rsid w:val="00AA4AAB"/>
    <w:rsid w:val="00AB5AB3"/>
    <w:rsid w:val="00AC11D3"/>
    <w:rsid w:val="00AC2EA2"/>
    <w:rsid w:val="00AC687A"/>
    <w:rsid w:val="00AE1A2B"/>
    <w:rsid w:val="00AE6EA7"/>
    <w:rsid w:val="00AE70A7"/>
    <w:rsid w:val="00AE7850"/>
    <w:rsid w:val="00B05522"/>
    <w:rsid w:val="00B05997"/>
    <w:rsid w:val="00B3179B"/>
    <w:rsid w:val="00B332DA"/>
    <w:rsid w:val="00B35F0E"/>
    <w:rsid w:val="00B44904"/>
    <w:rsid w:val="00B5075C"/>
    <w:rsid w:val="00B537F3"/>
    <w:rsid w:val="00B62605"/>
    <w:rsid w:val="00B6358A"/>
    <w:rsid w:val="00B70C1D"/>
    <w:rsid w:val="00B81B68"/>
    <w:rsid w:val="00B87354"/>
    <w:rsid w:val="00BA12A8"/>
    <w:rsid w:val="00BA2252"/>
    <w:rsid w:val="00BC2D3D"/>
    <w:rsid w:val="00BC403A"/>
    <w:rsid w:val="00BD508A"/>
    <w:rsid w:val="00BD64F3"/>
    <w:rsid w:val="00BE42EE"/>
    <w:rsid w:val="00BE5F42"/>
    <w:rsid w:val="00BF11E1"/>
    <w:rsid w:val="00BF4DA6"/>
    <w:rsid w:val="00BF52A1"/>
    <w:rsid w:val="00C444FC"/>
    <w:rsid w:val="00C4614C"/>
    <w:rsid w:val="00C667E3"/>
    <w:rsid w:val="00C704FE"/>
    <w:rsid w:val="00C71146"/>
    <w:rsid w:val="00C81114"/>
    <w:rsid w:val="00C854F7"/>
    <w:rsid w:val="00C90E04"/>
    <w:rsid w:val="00C9610E"/>
    <w:rsid w:val="00CA10B3"/>
    <w:rsid w:val="00CC1BDB"/>
    <w:rsid w:val="00CC25CB"/>
    <w:rsid w:val="00CC3CCF"/>
    <w:rsid w:val="00CC7D00"/>
    <w:rsid w:val="00CD2696"/>
    <w:rsid w:val="00CD71E7"/>
    <w:rsid w:val="00CE28C5"/>
    <w:rsid w:val="00CF0A2A"/>
    <w:rsid w:val="00CF6750"/>
    <w:rsid w:val="00CF67F1"/>
    <w:rsid w:val="00D25F7B"/>
    <w:rsid w:val="00D41249"/>
    <w:rsid w:val="00D447C7"/>
    <w:rsid w:val="00D541CE"/>
    <w:rsid w:val="00D6657C"/>
    <w:rsid w:val="00D70743"/>
    <w:rsid w:val="00D80929"/>
    <w:rsid w:val="00D81035"/>
    <w:rsid w:val="00D91669"/>
    <w:rsid w:val="00D94063"/>
    <w:rsid w:val="00D97226"/>
    <w:rsid w:val="00DA0322"/>
    <w:rsid w:val="00DA1332"/>
    <w:rsid w:val="00DB3757"/>
    <w:rsid w:val="00DC136B"/>
    <w:rsid w:val="00DC178D"/>
    <w:rsid w:val="00DC5ECD"/>
    <w:rsid w:val="00DD2E0F"/>
    <w:rsid w:val="00DD3A00"/>
    <w:rsid w:val="00E03A97"/>
    <w:rsid w:val="00E06C98"/>
    <w:rsid w:val="00E12449"/>
    <w:rsid w:val="00E13783"/>
    <w:rsid w:val="00E1541A"/>
    <w:rsid w:val="00E15D1D"/>
    <w:rsid w:val="00E16F47"/>
    <w:rsid w:val="00E176CF"/>
    <w:rsid w:val="00E20E41"/>
    <w:rsid w:val="00E3535E"/>
    <w:rsid w:val="00E37183"/>
    <w:rsid w:val="00E41915"/>
    <w:rsid w:val="00E54A69"/>
    <w:rsid w:val="00E55BBC"/>
    <w:rsid w:val="00E63C1B"/>
    <w:rsid w:val="00E9243D"/>
    <w:rsid w:val="00E94A93"/>
    <w:rsid w:val="00EC0CB9"/>
    <w:rsid w:val="00ED64E9"/>
    <w:rsid w:val="00ED680A"/>
    <w:rsid w:val="00EE01EC"/>
    <w:rsid w:val="00EE31D7"/>
    <w:rsid w:val="00F23E03"/>
    <w:rsid w:val="00F2550B"/>
    <w:rsid w:val="00F26E8E"/>
    <w:rsid w:val="00F50C29"/>
    <w:rsid w:val="00F61579"/>
    <w:rsid w:val="00F70B21"/>
    <w:rsid w:val="00F83367"/>
    <w:rsid w:val="00F87927"/>
    <w:rsid w:val="00FB3EB8"/>
    <w:rsid w:val="00FB5A17"/>
    <w:rsid w:val="00FB7D92"/>
    <w:rsid w:val="00FC2325"/>
    <w:rsid w:val="00FC2A3E"/>
    <w:rsid w:val="00FD33BD"/>
    <w:rsid w:val="00FD5126"/>
    <w:rsid w:val="00FD6C2B"/>
    <w:rsid w:val="00FE32CE"/>
    <w:rsid w:val="0D2776F4"/>
    <w:rsid w:val="379B3CB8"/>
    <w:rsid w:val="472B05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298036"/>
  <w15:docId w15:val="{BEDF8D67-27E4-40BD-8E7C-841A6BEC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991445-E142-4FBD-91E0-190011AC7F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1278</Words>
  <Characters>7289</Characters>
  <Application>Microsoft Office Word</Application>
  <DocSecurity>0</DocSecurity>
  <Lines>60</Lines>
  <Paragraphs>17</Paragraphs>
  <ScaleCrop>false</ScaleCrop>
  <Company>Microsoft</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xxx</cp:lastModifiedBy>
  <cp:revision>200</cp:revision>
  <cp:lastPrinted>2021-12-10T06:15:00Z</cp:lastPrinted>
  <dcterms:created xsi:type="dcterms:W3CDTF">2016-01-28T02:59:00Z</dcterms:created>
  <dcterms:modified xsi:type="dcterms:W3CDTF">2022-06-16T06:53:00Z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